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A0FB" w14:textId="77777777" w:rsidR="0046746E" w:rsidRDefault="00570D6B" w:rsidP="00BB79D3">
      <w:pPr>
        <w:pStyle w:val="BodyText"/>
      </w:pPr>
      <w:r>
        <w:rPr>
          <w:noProof/>
        </w:rPr>
        <w:drawing>
          <wp:inline distT="0" distB="0" distL="0" distR="0" wp14:anchorId="169F5EFB" wp14:editId="719495EE">
            <wp:extent cx="4360457" cy="1453486"/>
            <wp:effectExtent l="0" t="0" r="254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59048" cy="1486350"/>
                    </a:xfrm>
                    <a:prstGeom prst="rect">
                      <a:avLst/>
                    </a:prstGeom>
                  </pic:spPr>
                </pic:pic>
              </a:graphicData>
            </a:graphic>
          </wp:inline>
        </w:drawing>
      </w:r>
    </w:p>
    <w:p w14:paraId="25BD918E" w14:textId="493BA569" w:rsidR="0046746E" w:rsidRPr="000D1189" w:rsidRDefault="0046746E">
      <w:pPr>
        <w:pStyle w:val="BodyText"/>
        <w:rPr>
          <w:rFonts w:ascii="Times New Roman"/>
          <w:sz w:val="16"/>
          <w:szCs w:val="16"/>
        </w:rPr>
      </w:pPr>
    </w:p>
    <w:p w14:paraId="620635FC" w14:textId="3C61FD0B" w:rsidR="001056CA" w:rsidRDefault="001056CA" w:rsidP="004E203F">
      <w:pPr>
        <w:ind w:left="180" w:right="200"/>
        <w:rPr>
          <w:rFonts w:asciiTheme="minorHAnsi" w:eastAsiaTheme="minorEastAsia" w:hAnsiTheme="minorHAnsi" w:cstheme="minorBidi"/>
          <w:noProof/>
          <w:sz w:val="26"/>
          <w:szCs w:val="26"/>
        </w:rPr>
      </w:pPr>
      <w:r>
        <w:rPr>
          <w:rFonts w:asciiTheme="minorHAnsi" w:eastAsiaTheme="minorEastAsia" w:hAnsiTheme="minorHAnsi" w:cstheme="minorBidi"/>
          <w:noProof/>
          <w:sz w:val="26"/>
          <w:szCs w:val="26"/>
        </w:rPr>
        <w:t xml:space="preserve">                                          </w:t>
      </w:r>
    </w:p>
    <w:p w14:paraId="78C63515" w14:textId="795D6839" w:rsidR="004E203F" w:rsidRPr="001056CA" w:rsidRDefault="001056CA" w:rsidP="00DF4BE6">
      <w:pPr>
        <w:ind w:left="180" w:right="200"/>
        <w:rPr>
          <w:rFonts w:asciiTheme="minorHAnsi" w:eastAsiaTheme="minorEastAsia" w:hAnsiTheme="minorHAnsi" w:cstheme="minorBidi"/>
          <w:b/>
          <w:bCs/>
          <w:noProof/>
          <w:sz w:val="28"/>
          <w:szCs w:val="28"/>
        </w:rPr>
      </w:pPr>
      <w:r w:rsidRPr="001056CA">
        <w:rPr>
          <w:rFonts w:ascii="Times New Roman"/>
          <w:noProof/>
          <w:sz w:val="12"/>
          <w:szCs w:val="12"/>
        </w:rPr>
        <mc:AlternateContent>
          <mc:Choice Requires="wps">
            <w:drawing>
              <wp:anchor distT="45720" distB="45720" distL="114300" distR="114300" simplePos="0" relativeHeight="251660288" behindDoc="0" locked="0" layoutInCell="1" allowOverlap="1" wp14:anchorId="6B8FDD8F" wp14:editId="2211357A">
                <wp:simplePos x="0" y="0"/>
                <wp:positionH relativeFrom="column">
                  <wp:posOffset>144780</wp:posOffset>
                </wp:positionH>
                <wp:positionV relativeFrom="paragraph">
                  <wp:posOffset>5080</wp:posOffset>
                </wp:positionV>
                <wp:extent cx="2004060" cy="6088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088380"/>
                        </a:xfrm>
                        <a:prstGeom prst="rect">
                          <a:avLst/>
                        </a:prstGeom>
                        <a:solidFill>
                          <a:srgbClr val="FFFFFF"/>
                        </a:solidFill>
                        <a:ln w="9525">
                          <a:solidFill>
                            <a:srgbClr val="000000"/>
                          </a:solidFill>
                          <a:miter lim="800000"/>
                          <a:headEnd/>
                          <a:tailEnd/>
                        </a:ln>
                      </wps:spPr>
                      <wps:txbx>
                        <w:txbxContent>
                          <w:p w14:paraId="084CB156" w14:textId="77777777" w:rsidR="001056CA" w:rsidRDefault="001056CA" w:rsidP="006C7353">
                            <w:pPr>
                              <w:pStyle w:val="NoSpacing"/>
                              <w:rPr>
                                <w:rFonts w:asciiTheme="minorHAnsi" w:hAnsiTheme="minorHAnsi" w:cstheme="minorHAnsi"/>
                                <w:b/>
                                <w:w w:val="105"/>
                              </w:rPr>
                            </w:pPr>
                          </w:p>
                          <w:p w14:paraId="2F5251A1" w14:textId="242DB385" w:rsidR="002B2084" w:rsidRPr="009937DB" w:rsidRDefault="002B2084" w:rsidP="006C7353">
                            <w:pPr>
                              <w:pStyle w:val="NoSpacing"/>
                              <w:rPr>
                                <w:rFonts w:asciiTheme="minorHAnsi" w:hAnsiTheme="minorHAnsi" w:cstheme="minorHAnsi"/>
                                <w:b/>
                              </w:rPr>
                            </w:pPr>
                            <w:r w:rsidRPr="009937DB">
                              <w:rPr>
                                <w:rFonts w:asciiTheme="minorHAnsi" w:hAnsiTheme="minorHAnsi" w:cstheme="minorHAnsi"/>
                                <w:b/>
                                <w:w w:val="105"/>
                              </w:rPr>
                              <w:t>District President</w:t>
                            </w:r>
                          </w:p>
                          <w:p w14:paraId="04125174" w14:textId="77777777" w:rsidR="002B2084" w:rsidRPr="009937DB" w:rsidRDefault="002B2084" w:rsidP="006C7353">
                            <w:pPr>
                              <w:pStyle w:val="NoSpacing"/>
                              <w:rPr>
                                <w:rFonts w:asciiTheme="minorHAnsi" w:hAnsiTheme="minorHAnsi" w:cstheme="minorHAnsi"/>
                                <w:b/>
                              </w:rPr>
                            </w:pPr>
                            <w:r w:rsidRPr="009937DB">
                              <w:rPr>
                                <w:rFonts w:asciiTheme="minorHAnsi" w:hAnsiTheme="minorHAnsi" w:cstheme="minorHAnsi"/>
                                <w:b/>
                                <w:w w:val="105"/>
                              </w:rPr>
                              <w:t>Rev. John W. Steinbrenner</w:t>
                            </w:r>
                          </w:p>
                          <w:p w14:paraId="3A6C1CAE" w14:textId="6B3C4F26" w:rsidR="002B2084" w:rsidRPr="009937DB" w:rsidRDefault="002B2084" w:rsidP="006C7353">
                            <w:pPr>
                              <w:pStyle w:val="NoSpacing"/>
                              <w:rPr>
                                <w:rFonts w:asciiTheme="minorHAnsi" w:hAnsiTheme="minorHAnsi" w:cstheme="minorHAnsi"/>
                                <w:w w:val="105"/>
                              </w:rPr>
                            </w:pPr>
                            <w:r w:rsidRPr="009937DB">
                              <w:rPr>
                                <w:rFonts w:asciiTheme="minorHAnsi" w:hAnsiTheme="minorHAnsi" w:cstheme="minorHAnsi"/>
                                <w:w w:val="105"/>
                              </w:rPr>
                              <w:t xml:space="preserve">13278 W. Fig Street </w:t>
                            </w:r>
                          </w:p>
                          <w:p w14:paraId="4DCB8FF4" w14:textId="2E6D83F5" w:rsidR="002B2084" w:rsidRPr="009937DB" w:rsidRDefault="002B2084" w:rsidP="006C7353">
                            <w:pPr>
                              <w:pStyle w:val="NoSpacing"/>
                              <w:rPr>
                                <w:rFonts w:asciiTheme="minorHAnsi" w:hAnsiTheme="minorHAnsi" w:cstheme="minorHAnsi"/>
                              </w:rPr>
                            </w:pPr>
                            <w:r w:rsidRPr="009937DB">
                              <w:rPr>
                                <w:rFonts w:asciiTheme="minorHAnsi" w:hAnsiTheme="minorHAnsi" w:cstheme="minorHAnsi"/>
                                <w:w w:val="105"/>
                              </w:rPr>
                              <w:t>Boise, ID 83713</w:t>
                            </w:r>
                          </w:p>
                          <w:p w14:paraId="5156ABC2" w14:textId="77777777" w:rsidR="002B2084" w:rsidRPr="009937DB" w:rsidRDefault="002B2084" w:rsidP="006C7353">
                            <w:pPr>
                              <w:pStyle w:val="NoSpacing"/>
                              <w:rPr>
                                <w:rFonts w:asciiTheme="minorHAnsi" w:hAnsiTheme="minorHAnsi" w:cstheme="minorHAnsi"/>
                                <w:w w:val="105"/>
                              </w:rPr>
                            </w:pPr>
                            <w:r w:rsidRPr="009937DB">
                              <w:rPr>
                                <w:rFonts w:asciiTheme="minorHAnsi" w:hAnsiTheme="minorHAnsi" w:cstheme="minorHAnsi"/>
                                <w:w w:val="105"/>
                              </w:rPr>
                              <w:t xml:space="preserve">(208) 375-3992 office </w:t>
                            </w:r>
                          </w:p>
                          <w:p w14:paraId="155E620E" w14:textId="5BCB65CF" w:rsidR="002B2084" w:rsidRDefault="002B2084" w:rsidP="006C7353">
                            <w:pPr>
                              <w:pStyle w:val="NoSpacing"/>
                              <w:rPr>
                                <w:rFonts w:asciiTheme="minorHAnsi" w:hAnsiTheme="minorHAnsi" w:cstheme="minorHAnsi"/>
                                <w:w w:val="105"/>
                              </w:rPr>
                            </w:pPr>
                            <w:r w:rsidRPr="009937DB">
                              <w:rPr>
                                <w:rFonts w:asciiTheme="minorHAnsi" w:hAnsiTheme="minorHAnsi" w:cstheme="minorHAnsi"/>
                                <w:w w:val="105"/>
                              </w:rPr>
                              <w:t xml:space="preserve">(208) 921-4748 cell/text </w:t>
                            </w:r>
                            <w:hyperlink r:id="rId8">
                              <w:r w:rsidRPr="002B2084">
                                <w:rPr>
                                  <w:rFonts w:asciiTheme="minorHAnsi" w:hAnsiTheme="minorHAnsi" w:cstheme="minorHAnsi"/>
                                  <w:color w:val="0000FF"/>
                                  <w:w w:val="105"/>
                                  <w:u w:val="single"/>
                                </w:rPr>
                                <w:t>pnwdp@wels.net</w:t>
                              </w:r>
                            </w:hyperlink>
                          </w:p>
                          <w:p w14:paraId="60E46177" w14:textId="77777777" w:rsidR="002B2084" w:rsidRPr="0085433D" w:rsidRDefault="002B2084" w:rsidP="006C7353">
                            <w:pPr>
                              <w:pStyle w:val="NoSpacing"/>
                              <w:rPr>
                                <w:rFonts w:asciiTheme="minorHAnsi" w:hAnsiTheme="minorHAnsi" w:cstheme="minorHAnsi"/>
                              </w:rPr>
                            </w:pPr>
                          </w:p>
                          <w:p w14:paraId="220B6410" w14:textId="77777777" w:rsidR="002B2084" w:rsidRPr="009937DB" w:rsidRDefault="002B2084" w:rsidP="006C7353">
                            <w:pPr>
                              <w:pStyle w:val="NoSpacing"/>
                              <w:rPr>
                                <w:rFonts w:asciiTheme="minorHAnsi" w:hAnsiTheme="minorHAnsi" w:cstheme="minorHAnsi"/>
                                <w:b/>
                                <w:w w:val="105"/>
                              </w:rPr>
                            </w:pPr>
                            <w:r w:rsidRPr="009937DB">
                              <w:rPr>
                                <w:rFonts w:asciiTheme="minorHAnsi" w:hAnsiTheme="minorHAnsi" w:cstheme="minorHAnsi"/>
                                <w:b/>
                                <w:w w:val="105"/>
                              </w:rPr>
                              <w:t xml:space="preserve">First Vice President </w:t>
                            </w:r>
                          </w:p>
                          <w:p w14:paraId="76891FE7" w14:textId="77777777" w:rsidR="00651BAF" w:rsidRPr="009937DB" w:rsidRDefault="00651BAF" w:rsidP="00651BAF">
                            <w:pPr>
                              <w:pStyle w:val="NoSpacing"/>
                              <w:rPr>
                                <w:rFonts w:asciiTheme="minorHAnsi" w:hAnsiTheme="minorHAnsi" w:cstheme="minorHAnsi"/>
                                <w:b/>
                                <w:w w:val="105"/>
                              </w:rPr>
                            </w:pPr>
                            <w:r w:rsidRPr="009937DB">
                              <w:rPr>
                                <w:rFonts w:asciiTheme="minorHAnsi" w:hAnsiTheme="minorHAnsi" w:cstheme="minorHAnsi"/>
                                <w:b/>
                                <w:w w:val="105"/>
                              </w:rPr>
                              <w:t xml:space="preserve">Rev. Daniel F. Lange </w:t>
                            </w:r>
                          </w:p>
                          <w:p w14:paraId="0599E326" w14:textId="77777777" w:rsidR="00651BAF" w:rsidRPr="009937DB" w:rsidRDefault="00651BAF" w:rsidP="00651BAF">
                            <w:pPr>
                              <w:pStyle w:val="NoSpacing"/>
                              <w:rPr>
                                <w:rFonts w:asciiTheme="minorHAnsi" w:hAnsiTheme="minorHAnsi" w:cstheme="minorHAnsi"/>
                                <w:w w:val="105"/>
                              </w:rPr>
                            </w:pPr>
                            <w:r w:rsidRPr="009937DB">
                              <w:rPr>
                                <w:rFonts w:asciiTheme="minorHAnsi" w:hAnsiTheme="minorHAnsi" w:cstheme="minorHAnsi"/>
                                <w:w w:val="105"/>
                              </w:rPr>
                              <w:t xml:space="preserve">30405 Blaine Ave. </w:t>
                            </w:r>
                          </w:p>
                          <w:p w14:paraId="7BABD097" w14:textId="77777777" w:rsidR="00651BAF" w:rsidRPr="009937DB" w:rsidRDefault="00651BAF" w:rsidP="00651BAF">
                            <w:pPr>
                              <w:pStyle w:val="NoSpacing"/>
                              <w:rPr>
                                <w:rFonts w:asciiTheme="minorHAnsi" w:hAnsiTheme="minorHAnsi" w:cstheme="minorHAnsi"/>
                              </w:rPr>
                            </w:pPr>
                            <w:r w:rsidRPr="009937DB">
                              <w:rPr>
                                <w:rFonts w:asciiTheme="minorHAnsi" w:hAnsiTheme="minorHAnsi" w:cstheme="minorHAnsi"/>
                                <w:w w:val="105"/>
                              </w:rPr>
                              <w:t>Black Diamond, WA 98010</w:t>
                            </w:r>
                          </w:p>
                          <w:p w14:paraId="132E6EA1" w14:textId="096E1C02" w:rsidR="002B2084" w:rsidRDefault="00651BAF" w:rsidP="00651BAF">
                            <w:pPr>
                              <w:pStyle w:val="NoSpacing"/>
                              <w:rPr>
                                <w:rFonts w:asciiTheme="minorHAnsi" w:hAnsiTheme="minorHAnsi" w:cstheme="minorHAnsi"/>
                              </w:rPr>
                            </w:pPr>
                            <w:r w:rsidRPr="009937DB">
                              <w:rPr>
                                <w:rFonts w:asciiTheme="minorHAnsi" w:hAnsiTheme="minorHAnsi" w:cstheme="minorHAnsi"/>
                                <w:w w:val="105"/>
                              </w:rPr>
                              <w:t xml:space="preserve">(253) 740-7326 cell/text </w:t>
                            </w:r>
                            <w:hyperlink r:id="rId9" w:history="1">
                              <w:r w:rsidRPr="00EF5C48">
                                <w:rPr>
                                  <w:rStyle w:val="Hyperlink"/>
                                  <w:rFonts w:asciiTheme="minorHAnsi" w:hAnsiTheme="minorHAnsi" w:cstheme="minorHAnsi"/>
                                </w:rPr>
                                <w:t>pastorlange@lightoflife.us</w:t>
                              </w:r>
                            </w:hyperlink>
                          </w:p>
                          <w:p w14:paraId="57ED32B0" w14:textId="77777777" w:rsidR="002B2084" w:rsidRPr="0085433D" w:rsidRDefault="002B2084" w:rsidP="006C7353">
                            <w:pPr>
                              <w:pStyle w:val="NoSpacing"/>
                              <w:rPr>
                                <w:rFonts w:asciiTheme="minorHAnsi" w:hAnsiTheme="minorHAnsi" w:cstheme="minorHAnsi"/>
                              </w:rPr>
                            </w:pPr>
                          </w:p>
                          <w:p w14:paraId="57D1C021"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b/>
                                <w:bCs/>
                                <w:sz w:val="22"/>
                                <w:szCs w:val="22"/>
                              </w:rPr>
                              <w:t>Second Vice President</w:t>
                            </w:r>
                          </w:p>
                          <w:p w14:paraId="24C4A694"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b/>
                                <w:bCs/>
                                <w:sz w:val="22"/>
                                <w:szCs w:val="22"/>
                              </w:rPr>
                              <w:t>Rev. Geoffrey C. Cortright  </w:t>
                            </w:r>
                          </w:p>
                          <w:p w14:paraId="27374785"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sz w:val="22"/>
                                <w:szCs w:val="22"/>
                              </w:rPr>
                              <w:t>8111 Laval Pl.</w:t>
                            </w:r>
                          </w:p>
                          <w:p w14:paraId="0EBF854C"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sz w:val="22"/>
                                <w:szCs w:val="22"/>
                              </w:rPr>
                              <w:t>Vancouver, BC V5S 4B1</w:t>
                            </w:r>
                          </w:p>
                          <w:p w14:paraId="64696F20" w14:textId="77777777" w:rsidR="003D74BB" w:rsidRPr="009937DB" w:rsidRDefault="003D74BB" w:rsidP="003D74BB">
                            <w:pPr>
                              <w:shd w:val="clear" w:color="auto" w:fill="FFFFFF"/>
                              <w:rPr>
                                <w:rFonts w:asciiTheme="minorHAnsi" w:hAnsiTheme="minorHAnsi" w:cstheme="minorHAnsi"/>
                              </w:rPr>
                            </w:pPr>
                            <w:r w:rsidRPr="009937DB">
                              <w:rPr>
                                <w:rFonts w:asciiTheme="minorHAnsi" w:hAnsiTheme="minorHAnsi" w:cstheme="minorHAnsi"/>
                              </w:rPr>
                              <w:t>(604) 910-3236 cell/text </w:t>
                            </w:r>
                          </w:p>
                          <w:p w14:paraId="3BD91982" w14:textId="77777777" w:rsidR="003D74BB" w:rsidRDefault="00000000" w:rsidP="003D74BB">
                            <w:pPr>
                              <w:shd w:val="clear" w:color="auto" w:fill="FFFFFF"/>
                              <w:rPr>
                                <w:color w:val="222222"/>
                              </w:rPr>
                            </w:pPr>
                            <w:hyperlink r:id="rId10" w:tgtFrame="_blank" w:history="1">
                              <w:r w:rsidR="003D74BB" w:rsidRPr="003D74BB">
                                <w:rPr>
                                  <w:rStyle w:val="Hyperlink"/>
                                  <w:rFonts w:asciiTheme="minorHAnsi" w:hAnsiTheme="minorHAnsi" w:cstheme="minorHAnsi"/>
                                  <w:color w:val="1155CC"/>
                                </w:rPr>
                                <w:t>geoffcortright@gmail.com</w:t>
                              </w:r>
                            </w:hyperlink>
                          </w:p>
                          <w:p w14:paraId="10288E85" w14:textId="77777777" w:rsidR="002B2084" w:rsidRPr="006C7353" w:rsidRDefault="002B2084" w:rsidP="006C7353">
                            <w:pPr>
                              <w:pStyle w:val="NoSpacing"/>
                              <w:rPr>
                                <w:rFonts w:asciiTheme="minorHAnsi" w:hAnsiTheme="minorHAnsi" w:cstheme="minorHAnsi"/>
                              </w:rPr>
                            </w:pPr>
                          </w:p>
                          <w:p w14:paraId="7EF03910" w14:textId="78D2C6E2" w:rsidR="002B2084" w:rsidRPr="009937DB" w:rsidRDefault="002B2084" w:rsidP="006C7353">
                            <w:pPr>
                              <w:pStyle w:val="NoSpacing"/>
                              <w:rPr>
                                <w:rFonts w:asciiTheme="minorHAnsi" w:hAnsiTheme="minorHAnsi" w:cstheme="minorHAnsi"/>
                                <w:b/>
                              </w:rPr>
                            </w:pPr>
                            <w:r w:rsidRPr="009937DB">
                              <w:rPr>
                                <w:rFonts w:asciiTheme="minorHAnsi" w:hAnsiTheme="minorHAnsi" w:cstheme="minorHAnsi"/>
                                <w:b/>
                                <w:w w:val="105"/>
                              </w:rPr>
                              <w:t>Secretary</w:t>
                            </w:r>
                          </w:p>
                          <w:p w14:paraId="4BC5CCE4" w14:textId="4A02D6B6" w:rsidR="003D74BB" w:rsidRPr="009937DB" w:rsidRDefault="00BB79D3" w:rsidP="003D74B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Mr. Ryan</w:t>
                            </w:r>
                            <w:r w:rsidR="009A5977">
                              <w:rPr>
                                <w:rFonts w:asciiTheme="minorHAnsi" w:hAnsiTheme="minorHAnsi" w:cstheme="minorHAnsi"/>
                                <w:b/>
                                <w:bCs/>
                                <w:sz w:val="22"/>
                                <w:szCs w:val="22"/>
                              </w:rPr>
                              <w:t xml:space="preserve"> J.</w:t>
                            </w:r>
                            <w:r>
                              <w:rPr>
                                <w:rFonts w:asciiTheme="minorHAnsi" w:hAnsiTheme="minorHAnsi" w:cstheme="minorHAnsi"/>
                                <w:b/>
                                <w:bCs/>
                                <w:sz w:val="22"/>
                                <w:szCs w:val="22"/>
                              </w:rPr>
                              <w:t xml:space="preserve"> Schmeling</w:t>
                            </w:r>
                          </w:p>
                          <w:p w14:paraId="2E859FC3" w14:textId="7B24B1E7" w:rsidR="003D74BB" w:rsidRDefault="00BB79D3" w:rsidP="003D74B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6626 Radiance B</w:t>
                            </w:r>
                            <w:r w:rsidR="00A51815">
                              <w:rPr>
                                <w:rFonts w:asciiTheme="minorHAnsi" w:hAnsiTheme="minorHAnsi" w:cstheme="minorHAnsi"/>
                                <w:sz w:val="22"/>
                                <w:szCs w:val="22"/>
                              </w:rPr>
                              <w:t>lvd</w:t>
                            </w:r>
                            <w:r>
                              <w:rPr>
                                <w:rFonts w:asciiTheme="minorHAnsi" w:hAnsiTheme="minorHAnsi" w:cstheme="minorHAnsi"/>
                                <w:sz w:val="22"/>
                                <w:szCs w:val="22"/>
                              </w:rPr>
                              <w:t xml:space="preserve"> E</w:t>
                            </w:r>
                          </w:p>
                          <w:p w14:paraId="2F84AB7B" w14:textId="05524A74" w:rsidR="00BB79D3" w:rsidRPr="009937DB" w:rsidRDefault="00BB79D3" w:rsidP="003D74B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Fife, WA 98424</w:t>
                            </w:r>
                          </w:p>
                          <w:p w14:paraId="574EC618" w14:textId="6C07C704" w:rsidR="003D74BB" w:rsidRPr="009937DB" w:rsidRDefault="003D74BB" w:rsidP="003D74BB">
                            <w:pPr>
                              <w:shd w:val="clear" w:color="auto" w:fill="FFFFFF"/>
                              <w:rPr>
                                <w:rFonts w:asciiTheme="minorHAnsi" w:hAnsiTheme="minorHAnsi" w:cstheme="minorHAnsi"/>
                              </w:rPr>
                            </w:pPr>
                            <w:r w:rsidRPr="009937DB">
                              <w:rPr>
                                <w:rFonts w:asciiTheme="minorHAnsi" w:hAnsiTheme="minorHAnsi" w:cstheme="minorHAnsi"/>
                              </w:rPr>
                              <w:t>(</w:t>
                            </w:r>
                            <w:r w:rsidR="00BB79D3">
                              <w:rPr>
                                <w:rFonts w:asciiTheme="minorHAnsi" w:hAnsiTheme="minorHAnsi" w:cstheme="minorHAnsi"/>
                              </w:rPr>
                              <w:t>715) 220-1442</w:t>
                            </w:r>
                            <w:r w:rsidRPr="009937DB">
                              <w:rPr>
                                <w:rFonts w:asciiTheme="minorHAnsi" w:hAnsiTheme="minorHAnsi" w:cstheme="minorHAnsi"/>
                              </w:rPr>
                              <w:t xml:space="preserve"> cell/text </w:t>
                            </w:r>
                          </w:p>
                          <w:p w14:paraId="041260C9" w14:textId="208669BC" w:rsidR="003D74BB" w:rsidRDefault="00000000" w:rsidP="003D74BB">
                            <w:pPr>
                              <w:shd w:val="clear" w:color="auto" w:fill="FFFFFF"/>
                              <w:rPr>
                                <w:color w:val="222222"/>
                              </w:rPr>
                            </w:pPr>
                            <w:hyperlink r:id="rId11" w:history="1">
                              <w:r w:rsidR="00BB79D3" w:rsidRPr="00B20A5E">
                                <w:rPr>
                                  <w:rStyle w:val="Hyperlink"/>
                                  <w:rFonts w:asciiTheme="minorHAnsi" w:hAnsiTheme="minorHAnsi" w:cstheme="minorHAnsi"/>
                                </w:rPr>
                                <w:t>rschmeling@elhs.org</w:t>
                              </w:r>
                            </w:hyperlink>
                          </w:p>
                          <w:p w14:paraId="367377E8" w14:textId="7D15E381" w:rsidR="002B2084" w:rsidRDefault="002B2084" w:rsidP="006C7353">
                            <w:pPr>
                              <w:pStyle w:val="NoSpacing"/>
                              <w:rPr>
                                <w:rFonts w:asciiTheme="minorHAnsi" w:hAnsiTheme="minorHAnsi" w:cstheme="minorHAnsi"/>
                              </w:rPr>
                            </w:pPr>
                          </w:p>
                          <w:p w14:paraId="46790E2D" w14:textId="77777777" w:rsidR="00FD3FCB" w:rsidRDefault="00FD3FCB" w:rsidP="006C7353">
                            <w:pPr>
                              <w:pStyle w:val="NoSpacing"/>
                              <w:rPr>
                                <w:rFonts w:asciiTheme="minorHAnsi" w:hAnsiTheme="minorHAnsi" w:cstheme="minorHAnsi"/>
                              </w:rPr>
                            </w:pPr>
                          </w:p>
                          <w:p w14:paraId="7C61DE13" w14:textId="471970B2" w:rsidR="002B2084" w:rsidRDefault="001056CA" w:rsidP="001056CA">
                            <w:pPr>
                              <w:pStyle w:val="NoSpacing"/>
                              <w:jc w:val="center"/>
                              <w:rPr>
                                <w:rFonts w:asciiTheme="minorHAnsi" w:hAnsiTheme="minorHAnsi" w:cstheme="minorHAnsi"/>
                              </w:rPr>
                            </w:pPr>
                            <w:r>
                              <w:rPr>
                                <w:noProof/>
                              </w:rPr>
                              <w:drawing>
                                <wp:inline distT="0" distB="0" distL="0" distR="0" wp14:anchorId="36052B6A" wp14:editId="0710B630">
                                  <wp:extent cx="1586230" cy="556260"/>
                                  <wp:effectExtent l="0" t="0" r="0" b="0"/>
                                  <wp:docPr id="2" name="image2.jpe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eg" descr="Logo&#10;&#10;Description automatically generated"/>
                                          <pic:cNvPicPr/>
                                        </pic:nvPicPr>
                                        <pic:blipFill>
                                          <a:blip r:embed="rId12" cstate="print"/>
                                          <a:stretch>
                                            <a:fillRect/>
                                          </a:stretch>
                                        </pic:blipFill>
                                        <pic:spPr>
                                          <a:xfrm>
                                            <a:off x="0" y="0"/>
                                            <a:ext cx="1586230" cy="556260"/>
                                          </a:xfrm>
                                          <a:prstGeom prst="rect">
                                            <a:avLst/>
                                          </a:prstGeom>
                                        </pic:spPr>
                                      </pic:pic>
                                    </a:graphicData>
                                  </a:graphic>
                                </wp:inline>
                              </w:drawing>
                            </w:r>
                          </w:p>
                          <w:p w14:paraId="4FADE878" w14:textId="4BBA5706" w:rsidR="002B2084" w:rsidRPr="006C7353" w:rsidRDefault="002B2084" w:rsidP="006C7353">
                            <w:pPr>
                              <w:pStyle w:val="No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FDD8F" id="_x0000_t202" coordsize="21600,21600" o:spt="202" path="m,l,21600r21600,l21600,xe">
                <v:stroke joinstyle="miter"/>
                <v:path gradientshapeok="t" o:connecttype="rect"/>
              </v:shapetype>
              <v:shape id="Text Box 2" o:spid="_x0000_s1026" type="#_x0000_t202" style="position:absolute;left:0;text-align:left;margin-left:11.4pt;margin-top:.4pt;width:157.8pt;height:47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">
                <v:textbox>
                  <w:txbxContent>
                    <w:p w14:paraId="084CB156" w14:textId="77777777" w:rsidR="001056CA" w:rsidRDefault="001056CA" w:rsidP="006C7353">
                      <w:pPr>
                        <w:pStyle w:val="NoSpacing"/>
                        <w:rPr>
                          <w:rFonts w:asciiTheme="minorHAnsi" w:hAnsiTheme="minorHAnsi" w:cstheme="minorHAnsi"/>
                          <w:b/>
                          <w:w w:val="105"/>
                        </w:rPr>
                      </w:pPr>
                    </w:p>
                    <w:p w14:paraId="2F5251A1" w14:textId="242DB385" w:rsidR="002B2084" w:rsidRPr="009937DB" w:rsidRDefault="002B2084" w:rsidP="006C7353">
                      <w:pPr>
                        <w:pStyle w:val="NoSpacing"/>
                        <w:rPr>
                          <w:rFonts w:asciiTheme="minorHAnsi" w:hAnsiTheme="minorHAnsi" w:cstheme="minorHAnsi"/>
                          <w:b/>
                        </w:rPr>
                      </w:pPr>
                      <w:r w:rsidRPr="009937DB">
                        <w:rPr>
                          <w:rFonts w:asciiTheme="minorHAnsi" w:hAnsiTheme="minorHAnsi" w:cstheme="minorHAnsi"/>
                          <w:b/>
                          <w:w w:val="105"/>
                        </w:rPr>
                        <w:t>District President</w:t>
                      </w:r>
                    </w:p>
                    <w:p w14:paraId="04125174" w14:textId="77777777" w:rsidR="002B2084" w:rsidRPr="009937DB" w:rsidRDefault="002B2084" w:rsidP="006C7353">
                      <w:pPr>
                        <w:pStyle w:val="NoSpacing"/>
                        <w:rPr>
                          <w:rFonts w:asciiTheme="minorHAnsi" w:hAnsiTheme="minorHAnsi" w:cstheme="minorHAnsi"/>
                          <w:b/>
                        </w:rPr>
                      </w:pPr>
                      <w:r w:rsidRPr="009937DB">
                        <w:rPr>
                          <w:rFonts w:asciiTheme="minorHAnsi" w:hAnsiTheme="minorHAnsi" w:cstheme="minorHAnsi"/>
                          <w:b/>
                          <w:w w:val="105"/>
                        </w:rPr>
                        <w:t>Rev. John W. Steinbrenner</w:t>
                      </w:r>
                    </w:p>
                    <w:p w14:paraId="3A6C1CAE" w14:textId="6B3C4F26" w:rsidR="002B2084" w:rsidRPr="009937DB" w:rsidRDefault="002B2084" w:rsidP="006C7353">
                      <w:pPr>
                        <w:pStyle w:val="NoSpacing"/>
                        <w:rPr>
                          <w:rFonts w:asciiTheme="minorHAnsi" w:hAnsiTheme="minorHAnsi" w:cstheme="minorHAnsi"/>
                          <w:w w:val="105"/>
                        </w:rPr>
                      </w:pPr>
                      <w:r w:rsidRPr="009937DB">
                        <w:rPr>
                          <w:rFonts w:asciiTheme="minorHAnsi" w:hAnsiTheme="minorHAnsi" w:cstheme="minorHAnsi"/>
                          <w:w w:val="105"/>
                        </w:rPr>
                        <w:t xml:space="preserve">13278 W. Fig Street </w:t>
                      </w:r>
                    </w:p>
                    <w:p w14:paraId="4DCB8FF4" w14:textId="2E6D83F5" w:rsidR="002B2084" w:rsidRPr="009937DB" w:rsidRDefault="002B2084" w:rsidP="006C7353">
                      <w:pPr>
                        <w:pStyle w:val="NoSpacing"/>
                        <w:rPr>
                          <w:rFonts w:asciiTheme="minorHAnsi" w:hAnsiTheme="minorHAnsi" w:cstheme="minorHAnsi"/>
                        </w:rPr>
                      </w:pPr>
                      <w:r w:rsidRPr="009937DB">
                        <w:rPr>
                          <w:rFonts w:asciiTheme="minorHAnsi" w:hAnsiTheme="minorHAnsi" w:cstheme="minorHAnsi"/>
                          <w:w w:val="105"/>
                        </w:rPr>
                        <w:t>Boise, ID 83713</w:t>
                      </w:r>
                    </w:p>
                    <w:p w14:paraId="5156ABC2" w14:textId="77777777" w:rsidR="002B2084" w:rsidRPr="009937DB" w:rsidRDefault="002B2084" w:rsidP="006C7353">
                      <w:pPr>
                        <w:pStyle w:val="NoSpacing"/>
                        <w:rPr>
                          <w:rFonts w:asciiTheme="minorHAnsi" w:hAnsiTheme="minorHAnsi" w:cstheme="minorHAnsi"/>
                          <w:w w:val="105"/>
                        </w:rPr>
                      </w:pPr>
                      <w:r w:rsidRPr="009937DB">
                        <w:rPr>
                          <w:rFonts w:asciiTheme="minorHAnsi" w:hAnsiTheme="minorHAnsi" w:cstheme="minorHAnsi"/>
                          <w:w w:val="105"/>
                        </w:rPr>
                        <w:t xml:space="preserve">(208) 375-3992 office </w:t>
                      </w:r>
                    </w:p>
                    <w:p w14:paraId="155E620E" w14:textId="5BCB65CF" w:rsidR="002B2084" w:rsidRDefault="002B2084" w:rsidP="006C7353">
                      <w:pPr>
                        <w:pStyle w:val="NoSpacing"/>
                        <w:rPr>
                          <w:rFonts w:asciiTheme="minorHAnsi" w:hAnsiTheme="minorHAnsi" w:cstheme="minorHAnsi"/>
                          <w:w w:val="105"/>
                        </w:rPr>
                      </w:pPr>
                      <w:r w:rsidRPr="009937DB">
                        <w:rPr>
                          <w:rFonts w:asciiTheme="minorHAnsi" w:hAnsiTheme="minorHAnsi" w:cstheme="minorHAnsi"/>
                          <w:w w:val="105"/>
                        </w:rPr>
                        <w:t xml:space="preserve">(208) 921-4748 cell/text </w:t>
                      </w:r>
                      <w:hyperlink r:id="rId13">
                        <w:r w:rsidRPr="002B2084">
                          <w:rPr>
                            <w:rFonts w:asciiTheme="minorHAnsi" w:hAnsiTheme="minorHAnsi" w:cstheme="minorHAnsi"/>
                            <w:color w:val="0000FF"/>
                            <w:w w:val="105"/>
                            <w:u w:val="single"/>
                          </w:rPr>
                          <w:t>pnwdp@wels.net</w:t>
                        </w:r>
                      </w:hyperlink>
                    </w:p>
                    <w:p w14:paraId="60E46177" w14:textId="77777777" w:rsidR="002B2084" w:rsidRPr="0085433D" w:rsidRDefault="002B2084" w:rsidP="006C7353">
                      <w:pPr>
                        <w:pStyle w:val="NoSpacing"/>
                        <w:rPr>
                          <w:rFonts w:asciiTheme="minorHAnsi" w:hAnsiTheme="minorHAnsi" w:cstheme="minorHAnsi"/>
                        </w:rPr>
                      </w:pPr>
                    </w:p>
                    <w:p w14:paraId="220B6410" w14:textId="77777777" w:rsidR="002B2084" w:rsidRPr="009937DB" w:rsidRDefault="002B2084" w:rsidP="006C7353">
                      <w:pPr>
                        <w:pStyle w:val="NoSpacing"/>
                        <w:rPr>
                          <w:rFonts w:asciiTheme="minorHAnsi" w:hAnsiTheme="minorHAnsi" w:cstheme="minorHAnsi"/>
                          <w:b/>
                          <w:w w:val="105"/>
                        </w:rPr>
                      </w:pPr>
                      <w:r w:rsidRPr="009937DB">
                        <w:rPr>
                          <w:rFonts w:asciiTheme="minorHAnsi" w:hAnsiTheme="minorHAnsi" w:cstheme="minorHAnsi"/>
                          <w:b/>
                          <w:w w:val="105"/>
                        </w:rPr>
                        <w:t xml:space="preserve">First Vice President </w:t>
                      </w:r>
                    </w:p>
                    <w:p w14:paraId="76891FE7" w14:textId="77777777" w:rsidR="00651BAF" w:rsidRPr="009937DB" w:rsidRDefault="00651BAF" w:rsidP="00651BAF">
                      <w:pPr>
                        <w:pStyle w:val="NoSpacing"/>
                        <w:rPr>
                          <w:rFonts w:asciiTheme="minorHAnsi" w:hAnsiTheme="minorHAnsi" w:cstheme="minorHAnsi"/>
                          <w:b/>
                          <w:w w:val="105"/>
                        </w:rPr>
                      </w:pPr>
                      <w:r w:rsidRPr="009937DB">
                        <w:rPr>
                          <w:rFonts w:asciiTheme="minorHAnsi" w:hAnsiTheme="minorHAnsi" w:cstheme="minorHAnsi"/>
                          <w:b/>
                          <w:w w:val="105"/>
                        </w:rPr>
                        <w:t xml:space="preserve">Rev. Daniel F. Lange </w:t>
                      </w:r>
                    </w:p>
                    <w:p w14:paraId="0599E326" w14:textId="77777777" w:rsidR="00651BAF" w:rsidRPr="009937DB" w:rsidRDefault="00651BAF" w:rsidP="00651BAF">
                      <w:pPr>
                        <w:pStyle w:val="NoSpacing"/>
                        <w:rPr>
                          <w:rFonts w:asciiTheme="minorHAnsi" w:hAnsiTheme="minorHAnsi" w:cstheme="minorHAnsi"/>
                          <w:w w:val="105"/>
                        </w:rPr>
                      </w:pPr>
                      <w:r w:rsidRPr="009937DB">
                        <w:rPr>
                          <w:rFonts w:asciiTheme="minorHAnsi" w:hAnsiTheme="minorHAnsi" w:cstheme="minorHAnsi"/>
                          <w:w w:val="105"/>
                        </w:rPr>
                        <w:t xml:space="preserve">30405 Blaine Ave. </w:t>
                      </w:r>
                    </w:p>
                    <w:p w14:paraId="7BABD097" w14:textId="77777777" w:rsidR="00651BAF" w:rsidRPr="009937DB" w:rsidRDefault="00651BAF" w:rsidP="00651BAF">
                      <w:pPr>
                        <w:pStyle w:val="NoSpacing"/>
                        <w:rPr>
                          <w:rFonts w:asciiTheme="minorHAnsi" w:hAnsiTheme="minorHAnsi" w:cstheme="minorHAnsi"/>
                        </w:rPr>
                      </w:pPr>
                      <w:r w:rsidRPr="009937DB">
                        <w:rPr>
                          <w:rFonts w:asciiTheme="minorHAnsi" w:hAnsiTheme="minorHAnsi" w:cstheme="minorHAnsi"/>
                          <w:w w:val="105"/>
                        </w:rPr>
                        <w:t>Black Diamond, WA 98010</w:t>
                      </w:r>
                    </w:p>
                    <w:p w14:paraId="132E6EA1" w14:textId="096E1C02" w:rsidR="002B2084" w:rsidRDefault="00651BAF" w:rsidP="00651BAF">
                      <w:pPr>
                        <w:pStyle w:val="NoSpacing"/>
                        <w:rPr>
                          <w:rFonts w:asciiTheme="minorHAnsi" w:hAnsiTheme="minorHAnsi" w:cstheme="minorHAnsi"/>
                        </w:rPr>
                      </w:pPr>
                      <w:r w:rsidRPr="009937DB">
                        <w:rPr>
                          <w:rFonts w:asciiTheme="minorHAnsi" w:hAnsiTheme="minorHAnsi" w:cstheme="minorHAnsi"/>
                          <w:w w:val="105"/>
                        </w:rPr>
                        <w:t xml:space="preserve">(253) 740-7326 cell/text </w:t>
                      </w:r>
                      <w:hyperlink r:id="rId14" w:history="1">
                        <w:r w:rsidRPr="00EF5C48">
                          <w:rPr>
                            <w:rStyle w:val="Hyperlink"/>
                            <w:rFonts w:asciiTheme="minorHAnsi" w:hAnsiTheme="minorHAnsi" w:cstheme="minorHAnsi"/>
                          </w:rPr>
                          <w:t>pastorlange@lightoflife.us</w:t>
                        </w:r>
                      </w:hyperlink>
                    </w:p>
                    <w:p w14:paraId="57ED32B0" w14:textId="77777777" w:rsidR="002B2084" w:rsidRPr="0085433D" w:rsidRDefault="002B2084" w:rsidP="006C7353">
                      <w:pPr>
                        <w:pStyle w:val="NoSpacing"/>
                        <w:rPr>
                          <w:rFonts w:asciiTheme="minorHAnsi" w:hAnsiTheme="minorHAnsi" w:cstheme="minorHAnsi"/>
                        </w:rPr>
                      </w:pPr>
                    </w:p>
                    <w:p w14:paraId="57D1C021"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b/>
                          <w:bCs/>
                          <w:sz w:val="22"/>
                          <w:szCs w:val="22"/>
                        </w:rPr>
                        <w:t>Second Vice President</w:t>
                      </w:r>
                    </w:p>
                    <w:p w14:paraId="24C4A694"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b/>
                          <w:bCs/>
                          <w:sz w:val="22"/>
                          <w:szCs w:val="22"/>
                        </w:rPr>
                        <w:t>Rev. Geoffrey C. Cortright  </w:t>
                      </w:r>
                    </w:p>
                    <w:p w14:paraId="27374785"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sz w:val="22"/>
                          <w:szCs w:val="22"/>
                        </w:rPr>
                        <w:t>8111 Laval Pl.</w:t>
                      </w:r>
                    </w:p>
                    <w:p w14:paraId="0EBF854C" w14:textId="77777777" w:rsidR="003D74BB" w:rsidRPr="009937DB" w:rsidRDefault="003D74BB" w:rsidP="003D74BB">
                      <w:pPr>
                        <w:pStyle w:val="NormalWeb"/>
                        <w:shd w:val="clear" w:color="auto" w:fill="FFFFFF"/>
                        <w:spacing w:before="0" w:beforeAutospacing="0" w:after="0" w:afterAutospacing="0"/>
                        <w:rPr>
                          <w:rFonts w:asciiTheme="minorHAnsi" w:hAnsiTheme="minorHAnsi" w:cstheme="minorHAnsi"/>
                          <w:sz w:val="22"/>
                          <w:szCs w:val="22"/>
                        </w:rPr>
                      </w:pPr>
                      <w:r w:rsidRPr="009937DB">
                        <w:rPr>
                          <w:rFonts w:asciiTheme="minorHAnsi" w:hAnsiTheme="minorHAnsi" w:cstheme="minorHAnsi"/>
                          <w:sz w:val="22"/>
                          <w:szCs w:val="22"/>
                        </w:rPr>
                        <w:t>Vancouver, BC V5S 4B1</w:t>
                      </w:r>
                    </w:p>
                    <w:p w14:paraId="64696F20" w14:textId="77777777" w:rsidR="003D74BB" w:rsidRPr="009937DB" w:rsidRDefault="003D74BB" w:rsidP="003D74BB">
                      <w:pPr>
                        <w:shd w:val="clear" w:color="auto" w:fill="FFFFFF"/>
                        <w:rPr>
                          <w:rFonts w:asciiTheme="minorHAnsi" w:hAnsiTheme="minorHAnsi" w:cstheme="minorHAnsi"/>
                        </w:rPr>
                      </w:pPr>
                      <w:r w:rsidRPr="009937DB">
                        <w:rPr>
                          <w:rFonts w:asciiTheme="minorHAnsi" w:hAnsiTheme="minorHAnsi" w:cstheme="minorHAnsi"/>
                        </w:rPr>
                        <w:t>(604) 910-3236 cell/text </w:t>
                      </w:r>
                    </w:p>
                    <w:p w14:paraId="3BD91982" w14:textId="77777777" w:rsidR="003D74BB" w:rsidRDefault="00000000" w:rsidP="003D74BB">
                      <w:pPr>
                        <w:shd w:val="clear" w:color="auto" w:fill="FFFFFF"/>
                        <w:rPr>
                          <w:color w:val="222222"/>
                        </w:rPr>
                      </w:pPr>
                      <w:hyperlink r:id="rId15" w:tgtFrame="_blank" w:history="1">
                        <w:r w:rsidR="003D74BB" w:rsidRPr="003D74BB">
                          <w:rPr>
                            <w:rStyle w:val="Hyperlink"/>
                            <w:rFonts w:asciiTheme="minorHAnsi" w:hAnsiTheme="minorHAnsi" w:cstheme="minorHAnsi"/>
                            <w:color w:val="1155CC"/>
                          </w:rPr>
                          <w:t>geoffcortright@gmail.com</w:t>
                        </w:r>
                      </w:hyperlink>
                    </w:p>
                    <w:p w14:paraId="10288E85" w14:textId="77777777" w:rsidR="002B2084" w:rsidRPr="006C7353" w:rsidRDefault="002B2084" w:rsidP="006C7353">
                      <w:pPr>
                        <w:pStyle w:val="NoSpacing"/>
                        <w:rPr>
                          <w:rFonts w:asciiTheme="minorHAnsi" w:hAnsiTheme="minorHAnsi" w:cstheme="minorHAnsi"/>
                        </w:rPr>
                      </w:pPr>
                    </w:p>
                    <w:p w14:paraId="7EF03910" w14:textId="78D2C6E2" w:rsidR="002B2084" w:rsidRPr="009937DB" w:rsidRDefault="002B2084" w:rsidP="006C7353">
                      <w:pPr>
                        <w:pStyle w:val="NoSpacing"/>
                        <w:rPr>
                          <w:rFonts w:asciiTheme="minorHAnsi" w:hAnsiTheme="minorHAnsi" w:cstheme="minorHAnsi"/>
                          <w:b/>
                        </w:rPr>
                      </w:pPr>
                      <w:r w:rsidRPr="009937DB">
                        <w:rPr>
                          <w:rFonts w:asciiTheme="minorHAnsi" w:hAnsiTheme="minorHAnsi" w:cstheme="minorHAnsi"/>
                          <w:b/>
                          <w:w w:val="105"/>
                        </w:rPr>
                        <w:t>Secretary</w:t>
                      </w:r>
                    </w:p>
                    <w:p w14:paraId="4BC5CCE4" w14:textId="4A02D6B6" w:rsidR="003D74BB" w:rsidRPr="009937DB" w:rsidRDefault="00BB79D3" w:rsidP="003D74B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Mr. Ryan</w:t>
                      </w:r>
                      <w:r w:rsidR="009A5977">
                        <w:rPr>
                          <w:rFonts w:asciiTheme="minorHAnsi" w:hAnsiTheme="minorHAnsi" w:cstheme="minorHAnsi"/>
                          <w:b/>
                          <w:bCs/>
                          <w:sz w:val="22"/>
                          <w:szCs w:val="22"/>
                        </w:rPr>
                        <w:t xml:space="preserve"> J.</w:t>
                      </w:r>
                      <w:r>
                        <w:rPr>
                          <w:rFonts w:asciiTheme="minorHAnsi" w:hAnsiTheme="minorHAnsi" w:cstheme="minorHAnsi"/>
                          <w:b/>
                          <w:bCs/>
                          <w:sz w:val="22"/>
                          <w:szCs w:val="22"/>
                        </w:rPr>
                        <w:t xml:space="preserve"> Schmeling</w:t>
                      </w:r>
                    </w:p>
                    <w:p w14:paraId="2E859FC3" w14:textId="7B24B1E7" w:rsidR="003D74BB" w:rsidRDefault="00BB79D3" w:rsidP="003D74B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6626 Radiance B</w:t>
                      </w:r>
                      <w:r w:rsidR="00A51815">
                        <w:rPr>
                          <w:rFonts w:asciiTheme="minorHAnsi" w:hAnsiTheme="minorHAnsi" w:cstheme="minorHAnsi"/>
                          <w:sz w:val="22"/>
                          <w:szCs w:val="22"/>
                        </w:rPr>
                        <w:t>lvd</w:t>
                      </w:r>
                      <w:r>
                        <w:rPr>
                          <w:rFonts w:asciiTheme="minorHAnsi" w:hAnsiTheme="minorHAnsi" w:cstheme="minorHAnsi"/>
                          <w:sz w:val="22"/>
                          <w:szCs w:val="22"/>
                        </w:rPr>
                        <w:t xml:space="preserve"> E</w:t>
                      </w:r>
                    </w:p>
                    <w:p w14:paraId="2F84AB7B" w14:textId="05524A74" w:rsidR="00BB79D3" w:rsidRPr="009937DB" w:rsidRDefault="00BB79D3" w:rsidP="003D74B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Fife, WA 98424</w:t>
                      </w:r>
                    </w:p>
                    <w:p w14:paraId="574EC618" w14:textId="6C07C704" w:rsidR="003D74BB" w:rsidRPr="009937DB" w:rsidRDefault="003D74BB" w:rsidP="003D74BB">
                      <w:pPr>
                        <w:shd w:val="clear" w:color="auto" w:fill="FFFFFF"/>
                        <w:rPr>
                          <w:rFonts w:asciiTheme="minorHAnsi" w:hAnsiTheme="minorHAnsi" w:cstheme="minorHAnsi"/>
                        </w:rPr>
                      </w:pPr>
                      <w:r w:rsidRPr="009937DB">
                        <w:rPr>
                          <w:rFonts w:asciiTheme="minorHAnsi" w:hAnsiTheme="minorHAnsi" w:cstheme="minorHAnsi"/>
                        </w:rPr>
                        <w:t>(</w:t>
                      </w:r>
                      <w:r w:rsidR="00BB79D3">
                        <w:rPr>
                          <w:rFonts w:asciiTheme="minorHAnsi" w:hAnsiTheme="minorHAnsi" w:cstheme="minorHAnsi"/>
                        </w:rPr>
                        <w:t>715) 220-1442</w:t>
                      </w:r>
                      <w:r w:rsidRPr="009937DB">
                        <w:rPr>
                          <w:rFonts w:asciiTheme="minorHAnsi" w:hAnsiTheme="minorHAnsi" w:cstheme="minorHAnsi"/>
                        </w:rPr>
                        <w:t xml:space="preserve"> cell/text </w:t>
                      </w:r>
                    </w:p>
                    <w:p w14:paraId="041260C9" w14:textId="208669BC" w:rsidR="003D74BB" w:rsidRDefault="00000000" w:rsidP="003D74BB">
                      <w:pPr>
                        <w:shd w:val="clear" w:color="auto" w:fill="FFFFFF"/>
                        <w:rPr>
                          <w:color w:val="222222"/>
                        </w:rPr>
                      </w:pPr>
                      <w:hyperlink r:id="rId16" w:history="1">
                        <w:r w:rsidR="00BB79D3" w:rsidRPr="00B20A5E">
                          <w:rPr>
                            <w:rStyle w:val="Hyperlink"/>
                            <w:rFonts w:asciiTheme="minorHAnsi" w:hAnsiTheme="minorHAnsi" w:cstheme="minorHAnsi"/>
                          </w:rPr>
                          <w:t>rschmeling@elhs.org</w:t>
                        </w:r>
                      </w:hyperlink>
                    </w:p>
                    <w:p w14:paraId="367377E8" w14:textId="7D15E381" w:rsidR="002B2084" w:rsidRDefault="002B2084" w:rsidP="006C7353">
                      <w:pPr>
                        <w:pStyle w:val="NoSpacing"/>
                        <w:rPr>
                          <w:rFonts w:asciiTheme="minorHAnsi" w:hAnsiTheme="minorHAnsi" w:cstheme="minorHAnsi"/>
                        </w:rPr>
                      </w:pPr>
                    </w:p>
                    <w:p w14:paraId="46790E2D" w14:textId="77777777" w:rsidR="00FD3FCB" w:rsidRDefault="00FD3FCB" w:rsidP="006C7353">
                      <w:pPr>
                        <w:pStyle w:val="NoSpacing"/>
                        <w:rPr>
                          <w:rFonts w:asciiTheme="minorHAnsi" w:hAnsiTheme="minorHAnsi" w:cstheme="minorHAnsi"/>
                        </w:rPr>
                      </w:pPr>
                    </w:p>
                    <w:p w14:paraId="7C61DE13" w14:textId="471970B2" w:rsidR="002B2084" w:rsidRDefault="001056CA" w:rsidP="001056CA">
                      <w:pPr>
                        <w:pStyle w:val="NoSpacing"/>
                        <w:jc w:val="center"/>
                        <w:rPr>
                          <w:rFonts w:asciiTheme="minorHAnsi" w:hAnsiTheme="minorHAnsi" w:cstheme="minorHAnsi"/>
                        </w:rPr>
                      </w:pPr>
                      <w:r>
                        <w:rPr>
                          <w:noProof/>
                        </w:rPr>
                        <w:drawing>
                          <wp:inline distT="0" distB="0" distL="0" distR="0" wp14:anchorId="36052B6A" wp14:editId="0710B630">
                            <wp:extent cx="1586230" cy="556260"/>
                            <wp:effectExtent l="0" t="0" r="0" b="0"/>
                            <wp:docPr id="2" name="image2.jpe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eg" descr="Logo&#10;&#10;Description automatically generated"/>
                                    <pic:cNvPicPr/>
                                  </pic:nvPicPr>
                                  <pic:blipFill>
                                    <a:blip r:embed="rId17" cstate="print"/>
                                    <a:stretch>
                                      <a:fillRect/>
                                    </a:stretch>
                                  </pic:blipFill>
                                  <pic:spPr>
                                    <a:xfrm>
                                      <a:off x="0" y="0"/>
                                      <a:ext cx="1586230" cy="556260"/>
                                    </a:xfrm>
                                    <a:prstGeom prst="rect">
                                      <a:avLst/>
                                    </a:prstGeom>
                                  </pic:spPr>
                                </pic:pic>
                              </a:graphicData>
                            </a:graphic>
                          </wp:inline>
                        </w:drawing>
                      </w:r>
                    </w:p>
                    <w:p w14:paraId="4FADE878" w14:textId="4BBA5706" w:rsidR="002B2084" w:rsidRPr="006C7353" w:rsidRDefault="002B2084" w:rsidP="006C7353">
                      <w:pPr>
                        <w:pStyle w:val="NoSpacing"/>
                        <w:rPr>
                          <w:rFonts w:asciiTheme="minorHAnsi" w:hAnsiTheme="minorHAnsi" w:cstheme="minorHAnsi"/>
                        </w:rPr>
                      </w:pPr>
                    </w:p>
                  </w:txbxContent>
                </v:textbox>
                <w10:wrap type="square"/>
              </v:shape>
            </w:pict>
          </mc:Fallback>
        </mc:AlternateContent>
      </w:r>
      <w:r w:rsidRPr="001056CA">
        <w:rPr>
          <w:rFonts w:asciiTheme="minorHAnsi" w:eastAsiaTheme="minorEastAsia" w:hAnsiTheme="minorHAnsi" w:cstheme="minorBidi"/>
          <w:b/>
          <w:bCs/>
          <w:noProof/>
          <w:sz w:val="28"/>
          <w:szCs w:val="28"/>
        </w:rPr>
        <w:t>District President</w:t>
      </w:r>
      <w:r w:rsidR="0055577F">
        <w:rPr>
          <w:rFonts w:asciiTheme="minorHAnsi" w:eastAsiaTheme="minorEastAsia" w:hAnsiTheme="minorHAnsi" w:cstheme="minorBidi"/>
          <w:b/>
          <w:bCs/>
          <w:noProof/>
          <w:sz w:val="28"/>
          <w:szCs w:val="28"/>
        </w:rPr>
        <w:t>’s</w:t>
      </w:r>
      <w:r w:rsidR="00DF4BE6">
        <w:rPr>
          <w:rFonts w:asciiTheme="minorHAnsi" w:eastAsiaTheme="minorEastAsia" w:hAnsiTheme="minorHAnsi" w:cstheme="minorBidi"/>
          <w:b/>
          <w:bCs/>
          <w:noProof/>
          <w:sz w:val="28"/>
          <w:szCs w:val="28"/>
        </w:rPr>
        <w:t xml:space="preserve"> Christmas</w:t>
      </w:r>
      <w:r w:rsidR="0055577F">
        <w:rPr>
          <w:rFonts w:asciiTheme="minorHAnsi" w:eastAsiaTheme="minorEastAsia" w:hAnsiTheme="minorHAnsi" w:cstheme="minorBidi"/>
          <w:b/>
          <w:bCs/>
          <w:noProof/>
          <w:sz w:val="28"/>
          <w:szCs w:val="28"/>
        </w:rPr>
        <w:t xml:space="preserve"> Note</w:t>
      </w:r>
      <w:r w:rsidR="00DF4BE6">
        <w:rPr>
          <w:rFonts w:asciiTheme="minorHAnsi" w:eastAsiaTheme="minorEastAsia" w:hAnsiTheme="minorHAnsi" w:cstheme="minorBidi"/>
          <w:b/>
          <w:bCs/>
          <w:noProof/>
          <w:sz w:val="28"/>
          <w:szCs w:val="28"/>
        </w:rPr>
        <w:t xml:space="preserve">, December 20, </w:t>
      </w:r>
      <w:r w:rsidR="004E203F" w:rsidRPr="001056CA">
        <w:rPr>
          <w:rFonts w:asciiTheme="minorHAnsi" w:eastAsiaTheme="minorEastAsia" w:hAnsiTheme="minorHAnsi" w:cstheme="minorBidi"/>
          <w:b/>
          <w:bCs/>
          <w:noProof/>
          <w:sz w:val="28"/>
          <w:szCs w:val="28"/>
        </w:rPr>
        <w:t>2022</w:t>
      </w:r>
    </w:p>
    <w:p w14:paraId="0A23414D" w14:textId="3A620517" w:rsidR="004E203F" w:rsidRPr="00DF4BE6" w:rsidRDefault="004E203F" w:rsidP="004E203F">
      <w:pPr>
        <w:ind w:left="180" w:right="200"/>
        <w:rPr>
          <w:rFonts w:asciiTheme="minorHAnsi" w:eastAsiaTheme="minorEastAsia" w:hAnsiTheme="minorHAnsi" w:cstheme="minorHAnsi"/>
          <w:noProof/>
          <w:sz w:val="16"/>
          <w:szCs w:val="16"/>
        </w:rPr>
      </w:pPr>
    </w:p>
    <w:p w14:paraId="1E905E92" w14:textId="77777777" w:rsidR="00DF4BE6" w:rsidRPr="00DF4BE6" w:rsidRDefault="00DF4BE6" w:rsidP="00DF4BE6">
      <w:pPr>
        <w:pStyle w:val="NoSpacing"/>
        <w:rPr>
          <w:rFonts w:asciiTheme="minorHAnsi" w:hAnsiTheme="minorHAnsi" w:cstheme="minorHAnsi"/>
          <w:sz w:val="24"/>
          <w:szCs w:val="24"/>
        </w:rPr>
      </w:pPr>
      <w:r w:rsidRPr="00DF4BE6">
        <w:rPr>
          <w:rFonts w:asciiTheme="minorHAnsi" w:hAnsiTheme="minorHAnsi" w:cstheme="minorHAnsi"/>
          <w:sz w:val="24"/>
          <w:szCs w:val="24"/>
        </w:rPr>
        <w:t>Dear Fellow Servants of the Gospel in the PNW:</w:t>
      </w:r>
    </w:p>
    <w:p w14:paraId="2388B9D8" w14:textId="77777777" w:rsidR="00DF4BE6" w:rsidRPr="00DF4BE6" w:rsidRDefault="00DF4BE6" w:rsidP="00DF4BE6">
      <w:pPr>
        <w:pStyle w:val="NoSpacing"/>
        <w:rPr>
          <w:rFonts w:asciiTheme="minorHAnsi" w:hAnsiTheme="minorHAnsi" w:cstheme="minorHAnsi"/>
          <w:sz w:val="16"/>
          <w:szCs w:val="16"/>
        </w:rPr>
      </w:pPr>
    </w:p>
    <w:p w14:paraId="09F58235" w14:textId="0B9EF19A" w:rsidR="0055577F" w:rsidRPr="0055577F" w:rsidRDefault="0055577F" w:rsidP="0055577F">
      <w:pPr>
        <w:widowControl/>
        <w:autoSpaceDE w:val="0"/>
        <w:autoSpaceDN w:val="0"/>
        <w:adjustRightInd w:val="0"/>
        <w:rPr>
          <w:rFonts w:ascii="Calibri" w:eastAsiaTheme="minorHAnsi" w:hAnsi="Calibri" w:cs="Calibri"/>
          <w:i/>
          <w:iCs/>
          <w:sz w:val="24"/>
          <w:szCs w:val="24"/>
        </w:rPr>
      </w:pPr>
      <w:r w:rsidRPr="0055577F">
        <w:rPr>
          <w:rFonts w:ascii="Calibri" w:eastAsiaTheme="minorHAnsi" w:hAnsi="Calibri" w:cs="Calibri"/>
          <w:i/>
          <w:iCs/>
          <w:sz w:val="24"/>
          <w:szCs w:val="24"/>
        </w:rPr>
        <w:t>“</w:t>
      </w:r>
      <w:r w:rsidRPr="00DF4BE6">
        <w:rPr>
          <w:rFonts w:ascii="Calibri" w:eastAsiaTheme="minorHAnsi" w:hAnsi="Calibri" w:cs="Calibri"/>
          <w:i/>
          <w:iCs/>
          <w:sz w:val="24"/>
          <w:szCs w:val="24"/>
        </w:rPr>
        <w:t>As God’s co-workers we urge you not to receive God’s grace in vain.</w:t>
      </w:r>
      <w:r w:rsidRPr="0055577F">
        <w:rPr>
          <w:rFonts w:ascii="Calibri" w:eastAsiaTheme="minorHAnsi" w:hAnsi="Calibri" w:cs="Calibri"/>
          <w:i/>
          <w:iCs/>
          <w:sz w:val="24"/>
          <w:szCs w:val="24"/>
        </w:rPr>
        <w:t xml:space="preserve"> </w:t>
      </w:r>
      <w:r w:rsidRPr="00DF4BE6">
        <w:rPr>
          <w:rFonts w:ascii="Calibri" w:eastAsiaTheme="minorHAnsi" w:hAnsi="Calibri" w:cs="Calibri"/>
          <w:i/>
          <w:iCs/>
          <w:sz w:val="24"/>
          <w:szCs w:val="24"/>
        </w:rPr>
        <w:t>For he says,</w:t>
      </w:r>
      <w:r w:rsidRPr="0055577F">
        <w:rPr>
          <w:rFonts w:ascii="Calibri" w:eastAsiaTheme="minorHAnsi" w:hAnsi="Calibri" w:cs="Calibri"/>
          <w:i/>
          <w:iCs/>
          <w:sz w:val="24"/>
          <w:szCs w:val="24"/>
        </w:rPr>
        <w:t xml:space="preserve"> ‘</w:t>
      </w:r>
      <w:r w:rsidRPr="00DF4BE6">
        <w:rPr>
          <w:rFonts w:ascii="Calibri" w:eastAsiaTheme="minorHAnsi" w:hAnsi="Calibri" w:cs="Calibri"/>
          <w:i/>
          <w:iCs/>
          <w:sz w:val="24"/>
          <w:szCs w:val="24"/>
        </w:rPr>
        <w:t>In the time of my favor I heard you,</w:t>
      </w:r>
      <w:r w:rsidRPr="0055577F">
        <w:rPr>
          <w:rFonts w:ascii="Calibri" w:eastAsiaTheme="minorHAnsi" w:hAnsi="Calibri" w:cs="Calibri"/>
          <w:i/>
          <w:iCs/>
          <w:sz w:val="24"/>
          <w:szCs w:val="24"/>
        </w:rPr>
        <w:t xml:space="preserve"> </w:t>
      </w:r>
      <w:r w:rsidRPr="00DF4BE6">
        <w:rPr>
          <w:rFonts w:ascii="Calibri" w:eastAsiaTheme="minorHAnsi" w:hAnsi="Calibri" w:cs="Calibri"/>
          <w:i/>
          <w:iCs/>
          <w:sz w:val="24"/>
          <w:szCs w:val="24"/>
        </w:rPr>
        <w:t>and in the day of salvation I helped you.</w:t>
      </w:r>
      <w:r w:rsidRPr="0055577F">
        <w:rPr>
          <w:rFonts w:ascii="Calibri" w:eastAsiaTheme="minorHAnsi" w:hAnsi="Calibri" w:cs="Calibri"/>
          <w:i/>
          <w:iCs/>
          <w:sz w:val="24"/>
          <w:szCs w:val="24"/>
        </w:rPr>
        <w:t xml:space="preserve">’ </w:t>
      </w:r>
      <w:r w:rsidRPr="00DF4BE6">
        <w:rPr>
          <w:rFonts w:ascii="Calibri" w:eastAsiaTheme="minorHAnsi" w:hAnsi="Calibri" w:cs="Calibri"/>
          <w:i/>
          <w:iCs/>
          <w:sz w:val="24"/>
          <w:szCs w:val="24"/>
        </w:rPr>
        <w:t>I tell you, now is the time of God’s favor, now is the day of salvation</w:t>
      </w:r>
      <w:r w:rsidRPr="0055577F">
        <w:rPr>
          <w:rFonts w:ascii="Calibri" w:eastAsiaTheme="minorHAnsi" w:hAnsi="Calibri" w:cs="Calibri"/>
          <w:i/>
          <w:iCs/>
          <w:sz w:val="24"/>
          <w:szCs w:val="24"/>
        </w:rPr>
        <w:t>” (2 Cor. 6:1-2).</w:t>
      </w:r>
    </w:p>
    <w:p w14:paraId="51000CBD" w14:textId="77777777" w:rsidR="0055577F" w:rsidRPr="0055577F" w:rsidRDefault="0055577F" w:rsidP="00DF4BE6">
      <w:pPr>
        <w:pStyle w:val="NoSpacing"/>
        <w:rPr>
          <w:rFonts w:asciiTheme="minorHAnsi" w:hAnsiTheme="minorHAnsi" w:cstheme="minorHAnsi"/>
          <w:sz w:val="16"/>
          <w:szCs w:val="16"/>
        </w:rPr>
      </w:pPr>
    </w:p>
    <w:p w14:paraId="4F4E4CCA" w14:textId="3EF33C37" w:rsidR="00DF4BE6" w:rsidRPr="00DF4BE6" w:rsidRDefault="00DF4BE6" w:rsidP="00DF4BE6">
      <w:pPr>
        <w:pStyle w:val="NoSpacing"/>
        <w:rPr>
          <w:rFonts w:asciiTheme="minorHAnsi" w:hAnsiTheme="minorHAnsi" w:cstheme="minorHAnsi"/>
          <w:sz w:val="24"/>
          <w:szCs w:val="24"/>
        </w:rPr>
      </w:pPr>
      <w:r w:rsidRPr="00DF4BE6">
        <w:rPr>
          <w:rFonts w:asciiTheme="minorHAnsi" w:hAnsiTheme="minorHAnsi" w:cstheme="minorHAnsi"/>
          <w:sz w:val="24"/>
          <w:szCs w:val="24"/>
        </w:rPr>
        <w:t>This is it – Christmas is just less than a week away. Pre-Christmas week is always exciting. For children, it means the increasing anticipation of family gatherings, great food, and unexpected gifts. For us who are a bit older, Christmas remains a time of excitement but for additional reasons. Now we watch the joy in the hearts of our children and grandchildren. Gatherings</w:t>
      </w:r>
      <w:r>
        <w:rPr>
          <w:rFonts w:asciiTheme="minorHAnsi" w:hAnsiTheme="minorHAnsi" w:cstheme="minorHAnsi"/>
          <w:sz w:val="24"/>
          <w:szCs w:val="24"/>
        </w:rPr>
        <w:t xml:space="preserve"> </w:t>
      </w:r>
      <w:r w:rsidRPr="00DF4BE6">
        <w:rPr>
          <w:rFonts w:asciiTheme="minorHAnsi" w:hAnsiTheme="minorHAnsi" w:cstheme="minorHAnsi"/>
          <w:sz w:val="24"/>
          <w:szCs w:val="24"/>
        </w:rPr>
        <w:t>bring</w:t>
      </w:r>
      <w:r w:rsidR="0055577F">
        <w:rPr>
          <w:rFonts w:asciiTheme="minorHAnsi" w:hAnsiTheme="minorHAnsi" w:cstheme="minorHAnsi"/>
          <w:sz w:val="24"/>
          <w:szCs w:val="24"/>
        </w:rPr>
        <w:t xml:space="preserve"> deeper</w:t>
      </w:r>
      <w:r w:rsidRPr="00DF4BE6">
        <w:rPr>
          <w:rFonts w:asciiTheme="minorHAnsi" w:hAnsiTheme="minorHAnsi" w:cstheme="minorHAnsi"/>
          <w:sz w:val="24"/>
          <w:szCs w:val="24"/>
        </w:rPr>
        <w:t xml:space="preserve"> </w:t>
      </w:r>
      <w:r>
        <w:rPr>
          <w:rFonts w:asciiTheme="minorHAnsi" w:hAnsiTheme="minorHAnsi" w:cstheme="minorHAnsi"/>
          <w:sz w:val="24"/>
          <w:szCs w:val="24"/>
        </w:rPr>
        <w:t xml:space="preserve">reflections and </w:t>
      </w:r>
      <w:r w:rsidRPr="00DF4BE6">
        <w:rPr>
          <w:rFonts w:asciiTheme="minorHAnsi" w:hAnsiTheme="minorHAnsi" w:cstheme="minorHAnsi"/>
          <w:sz w:val="24"/>
          <w:szCs w:val="24"/>
        </w:rPr>
        <w:t xml:space="preserve">greater perspectives about what’s most important in life. Gifts become a clearer reminder of our greatest gift, Jesus Christ our Savior. Advent is a time of joyful anticipation. </w:t>
      </w:r>
    </w:p>
    <w:p w14:paraId="09E4B981" w14:textId="77777777" w:rsidR="00DF4BE6" w:rsidRPr="00DF4BE6" w:rsidRDefault="00DF4BE6" w:rsidP="00DF4BE6">
      <w:pPr>
        <w:pStyle w:val="NoSpacing"/>
        <w:rPr>
          <w:rFonts w:asciiTheme="minorHAnsi" w:hAnsiTheme="minorHAnsi" w:cstheme="minorHAnsi"/>
          <w:sz w:val="16"/>
          <w:szCs w:val="16"/>
        </w:rPr>
      </w:pPr>
    </w:p>
    <w:p w14:paraId="26AD2E5B" w14:textId="04110EF2" w:rsidR="00DF4BE6" w:rsidRPr="00DF4BE6" w:rsidRDefault="00DF4BE6" w:rsidP="00DF4BE6">
      <w:pPr>
        <w:pStyle w:val="NoSpacing"/>
        <w:rPr>
          <w:rFonts w:asciiTheme="minorHAnsi" w:hAnsiTheme="minorHAnsi" w:cstheme="minorHAnsi"/>
          <w:sz w:val="24"/>
          <w:szCs w:val="24"/>
        </w:rPr>
      </w:pPr>
      <w:r w:rsidRPr="00DF4BE6">
        <w:rPr>
          <w:rFonts w:asciiTheme="minorHAnsi" w:hAnsiTheme="minorHAnsi" w:cstheme="minorHAnsi"/>
          <w:sz w:val="24"/>
          <w:szCs w:val="24"/>
        </w:rPr>
        <w:t xml:space="preserve">In his second letter to the Corinthians, the Apostle Paul repeats Isaiah’s promise. That God’s Servant, Jesus would be sent into the world to accomplish the Father’s work of saving all people from their sins. There’s an anticipation of a special birth, but also of a substitutionary death, and a victorious resurrection. Paul was declaring that the Old Testament prophecies about Jesus have been fulfilled. God’s favor has been shown to us through Jesus’ </w:t>
      </w:r>
      <w:r w:rsidR="0055577F">
        <w:rPr>
          <w:rFonts w:asciiTheme="minorHAnsi" w:hAnsiTheme="minorHAnsi" w:cstheme="minorHAnsi"/>
          <w:sz w:val="24"/>
          <w:szCs w:val="24"/>
        </w:rPr>
        <w:t>saving work</w:t>
      </w:r>
      <w:r w:rsidRPr="00DF4BE6">
        <w:rPr>
          <w:rFonts w:asciiTheme="minorHAnsi" w:hAnsiTheme="minorHAnsi" w:cstheme="minorHAnsi"/>
          <w:sz w:val="24"/>
          <w:szCs w:val="24"/>
        </w:rPr>
        <w:t>. These events were foretold from centuries before and began as historical events at the incarnation on Christmas.</w:t>
      </w:r>
    </w:p>
    <w:p w14:paraId="5CD81E24" w14:textId="77777777" w:rsidR="00DF4BE6" w:rsidRPr="00DF4BE6" w:rsidRDefault="00DF4BE6" w:rsidP="00DF4BE6">
      <w:pPr>
        <w:pStyle w:val="NoSpacing"/>
        <w:rPr>
          <w:rFonts w:asciiTheme="minorHAnsi" w:hAnsiTheme="minorHAnsi" w:cstheme="minorHAnsi"/>
          <w:sz w:val="16"/>
          <w:szCs w:val="16"/>
        </w:rPr>
      </w:pPr>
    </w:p>
    <w:p w14:paraId="351A9336" w14:textId="4B22458C" w:rsidR="00DF4BE6" w:rsidRPr="00DF4BE6" w:rsidRDefault="00DF4BE6" w:rsidP="0055577F">
      <w:pPr>
        <w:pStyle w:val="NoSpacing"/>
        <w:rPr>
          <w:rFonts w:asciiTheme="minorHAnsi" w:hAnsiTheme="minorHAnsi" w:cstheme="minorHAnsi"/>
          <w:sz w:val="24"/>
          <w:szCs w:val="24"/>
        </w:rPr>
      </w:pPr>
      <w:r w:rsidRPr="00DF4BE6">
        <w:rPr>
          <w:rFonts w:asciiTheme="minorHAnsi" w:hAnsiTheme="minorHAnsi" w:cstheme="minorHAnsi"/>
          <w:sz w:val="24"/>
          <w:szCs w:val="24"/>
        </w:rPr>
        <w:t>Christians, taught by the Spirit, know that the day of salvation is now. We have been released from the captivity of sin and the devil, and we can rejoice in the forgiveness of sins and life in heaven with our Savior. Now we anticipate Jesus’ return to this earth to take us home to be with him. This Christmas, as we anticipate gifts and time spent with family, anticipate the return of Him who will come again. Use th</w:t>
      </w:r>
      <w:r w:rsidR="0055577F">
        <w:rPr>
          <w:rFonts w:asciiTheme="minorHAnsi" w:hAnsiTheme="minorHAnsi" w:cstheme="minorHAnsi"/>
          <w:sz w:val="24"/>
          <w:szCs w:val="24"/>
        </w:rPr>
        <w:t>is</w:t>
      </w:r>
      <w:r w:rsidRPr="00DF4BE6">
        <w:rPr>
          <w:rFonts w:asciiTheme="minorHAnsi" w:hAnsiTheme="minorHAnsi" w:cstheme="minorHAnsi"/>
          <w:sz w:val="24"/>
          <w:szCs w:val="24"/>
        </w:rPr>
        <w:t xml:space="preserve"> weekend’s services as a time to invite an unchurched friend to hear the good news of salvation. Use this season as a time to talk with others about their memories of Christmas and their understanding of what this Holiday means.</w:t>
      </w:r>
      <w:r>
        <w:rPr>
          <w:rFonts w:asciiTheme="minorHAnsi" w:hAnsiTheme="minorHAnsi" w:cstheme="minorHAnsi"/>
          <w:sz w:val="24"/>
          <w:szCs w:val="24"/>
        </w:rPr>
        <w:t xml:space="preserve"> For some of us, we are preparing to proclaim the</w:t>
      </w:r>
      <w:r w:rsidR="0055577F">
        <w:rPr>
          <w:rFonts w:asciiTheme="minorHAnsi" w:hAnsiTheme="minorHAnsi" w:cstheme="minorHAnsi"/>
          <w:sz w:val="24"/>
          <w:szCs w:val="24"/>
        </w:rPr>
        <w:t xml:space="preserve"> Christmas</w:t>
      </w:r>
      <w:r>
        <w:rPr>
          <w:rFonts w:asciiTheme="minorHAnsi" w:hAnsiTheme="minorHAnsi" w:cstheme="minorHAnsi"/>
          <w:sz w:val="24"/>
          <w:szCs w:val="24"/>
        </w:rPr>
        <w:t xml:space="preserve"> gospel. Others of us are preparing to worship and meditate. </w:t>
      </w:r>
      <w:r w:rsidR="0055577F">
        <w:rPr>
          <w:rFonts w:asciiTheme="minorHAnsi" w:hAnsiTheme="minorHAnsi" w:cstheme="minorHAnsi"/>
          <w:sz w:val="24"/>
          <w:szCs w:val="24"/>
        </w:rPr>
        <w:t>A</w:t>
      </w:r>
      <w:r>
        <w:rPr>
          <w:rFonts w:asciiTheme="minorHAnsi" w:hAnsiTheme="minorHAnsi" w:cstheme="minorHAnsi"/>
          <w:sz w:val="24"/>
          <w:szCs w:val="24"/>
        </w:rPr>
        <w:t>ll of us are anticipating the joy of Jesus</w:t>
      </w:r>
      <w:r w:rsidR="0055577F">
        <w:rPr>
          <w:rFonts w:asciiTheme="minorHAnsi" w:hAnsiTheme="minorHAnsi" w:cstheme="minorHAnsi"/>
          <w:sz w:val="24"/>
          <w:szCs w:val="24"/>
        </w:rPr>
        <w:t xml:space="preserve"> and his return. May </w:t>
      </w:r>
      <w:r w:rsidRPr="00DF4BE6">
        <w:rPr>
          <w:rFonts w:asciiTheme="minorHAnsi" w:hAnsiTheme="minorHAnsi" w:cstheme="minorHAnsi"/>
          <w:sz w:val="24"/>
          <w:szCs w:val="24"/>
        </w:rPr>
        <w:t>God bless us all in these days leading up to Christmas</w:t>
      </w:r>
      <w:r w:rsidR="003C396F">
        <w:rPr>
          <w:rFonts w:asciiTheme="minorHAnsi" w:hAnsiTheme="minorHAnsi" w:cstheme="minorHAnsi"/>
          <w:sz w:val="24"/>
          <w:szCs w:val="24"/>
        </w:rPr>
        <w:t xml:space="preserve"> and</w:t>
      </w:r>
      <w:r w:rsidR="00514CBD">
        <w:rPr>
          <w:rFonts w:asciiTheme="minorHAnsi" w:hAnsiTheme="minorHAnsi" w:cstheme="minorHAnsi"/>
          <w:sz w:val="24"/>
          <w:szCs w:val="24"/>
        </w:rPr>
        <w:t>, in his grace,</w:t>
      </w:r>
      <w:r w:rsidR="003C396F">
        <w:rPr>
          <w:rFonts w:asciiTheme="minorHAnsi" w:hAnsiTheme="minorHAnsi" w:cstheme="minorHAnsi"/>
          <w:sz w:val="24"/>
          <w:szCs w:val="24"/>
        </w:rPr>
        <w:t xml:space="preserve"> into 2023</w:t>
      </w:r>
      <w:r>
        <w:rPr>
          <w:rFonts w:asciiTheme="minorHAnsi" w:hAnsiTheme="minorHAnsi" w:cstheme="minorHAnsi"/>
          <w:sz w:val="24"/>
          <w:szCs w:val="24"/>
        </w:rPr>
        <w:t>!</w:t>
      </w:r>
    </w:p>
    <w:p w14:paraId="3F665AAF" w14:textId="0EE4B694" w:rsidR="00A978CA" w:rsidRDefault="0055577F" w:rsidP="00C709C4">
      <w:pPr>
        <w:shd w:val="clear" w:color="auto" w:fill="FFFFFF"/>
        <w:tabs>
          <w:tab w:val="left" w:pos="10800"/>
        </w:tabs>
        <w:ind w:left="180"/>
        <w:textAlignment w:val="baseline"/>
        <w:rPr>
          <w:rFonts w:asciiTheme="minorHAnsi" w:hAnsiTheme="minorHAnsi" w:cstheme="minorHAnsi"/>
          <w:b/>
          <w:bCs/>
          <w:color w:val="1F497D" w:themeColor="text2"/>
          <w:sz w:val="24"/>
          <w:szCs w:val="24"/>
        </w:rPr>
      </w:pPr>
      <w:r>
        <w:rPr>
          <w:rFonts w:asciiTheme="minorHAnsi" w:hAnsiTheme="minorHAnsi" w:cstheme="minorHAnsi"/>
          <w:b/>
          <w:bCs/>
          <w:color w:val="1F497D" w:themeColor="text2"/>
          <w:sz w:val="24"/>
          <w:szCs w:val="24"/>
        </w:rPr>
        <w:lastRenderedPageBreak/>
        <w:t>November’s WELS Financial Summary</w:t>
      </w:r>
    </w:p>
    <w:p w14:paraId="70998FE1" w14:textId="293DB570" w:rsidR="008B7C35" w:rsidRPr="000E11B8" w:rsidRDefault="008B7C35" w:rsidP="00B233DE">
      <w:pPr>
        <w:shd w:val="clear" w:color="auto" w:fill="FFFFFF"/>
        <w:tabs>
          <w:tab w:val="left" w:pos="10800"/>
        </w:tabs>
        <w:ind w:left="180"/>
        <w:textAlignment w:val="baseline"/>
        <w:rPr>
          <w:rFonts w:asciiTheme="minorHAnsi" w:hAnsiTheme="minorHAnsi" w:cstheme="minorHAnsi"/>
          <w:b/>
          <w:bCs/>
          <w:color w:val="1F497D" w:themeColor="text2"/>
          <w:sz w:val="16"/>
          <w:szCs w:val="16"/>
        </w:rPr>
      </w:pPr>
      <w:r w:rsidRPr="000E11B8">
        <w:rPr>
          <w:rFonts w:asciiTheme="minorHAnsi" w:hAnsiTheme="minorHAnsi" w:cstheme="minorHAnsi"/>
          <w:b/>
          <w:bCs/>
          <w:color w:val="1F497D" w:themeColor="text2"/>
          <w:sz w:val="16"/>
          <w:szCs w:val="16"/>
        </w:rPr>
        <w:t xml:space="preserve"> </w:t>
      </w:r>
    </w:p>
    <w:p w14:paraId="26C07508" w14:textId="5665B1D8" w:rsidR="008B7C35" w:rsidRDefault="008B7C35" w:rsidP="007D02C9">
      <w:pPr>
        <w:tabs>
          <w:tab w:val="left" w:pos="10800"/>
        </w:tabs>
        <w:spacing w:after="60"/>
        <w:ind w:left="180"/>
        <w:rPr>
          <w:rFonts w:asciiTheme="minorHAnsi" w:eastAsia="Times New Roman" w:hAnsiTheme="minorHAnsi" w:cstheme="minorHAnsi"/>
          <w:sz w:val="24"/>
          <w:szCs w:val="24"/>
        </w:rPr>
      </w:pPr>
      <w:r w:rsidRPr="00B233DE">
        <w:rPr>
          <w:rFonts w:asciiTheme="minorHAnsi" w:eastAsia="Times New Roman" w:hAnsiTheme="minorHAnsi" w:cstheme="minorHAnsi"/>
          <w:sz w:val="24"/>
          <w:szCs w:val="24"/>
        </w:rPr>
        <w:t>God continues to bless our church body with strong financial support through CMO.</w:t>
      </w:r>
      <w:r w:rsidR="007D02C9">
        <w:rPr>
          <w:rFonts w:asciiTheme="minorHAnsi" w:eastAsia="Times New Roman" w:hAnsiTheme="minorHAnsi" w:cstheme="minorHAnsi"/>
          <w:sz w:val="24"/>
          <w:szCs w:val="24"/>
        </w:rPr>
        <w:t xml:space="preserve"> You can read the </w:t>
      </w:r>
      <w:r w:rsidR="007D02C9" w:rsidRPr="00514CBD">
        <w:rPr>
          <w:rFonts w:asciiTheme="minorHAnsi" w:eastAsia="Times New Roman" w:hAnsiTheme="minorHAnsi" w:cstheme="minorHAnsi"/>
          <w:b/>
          <w:bCs/>
          <w:sz w:val="24"/>
          <w:szCs w:val="24"/>
        </w:rPr>
        <w:t>WELS attachment</w:t>
      </w:r>
      <w:r w:rsidR="007D02C9">
        <w:rPr>
          <w:rFonts w:asciiTheme="minorHAnsi" w:eastAsia="Times New Roman" w:hAnsiTheme="minorHAnsi" w:cstheme="minorHAnsi"/>
          <w:sz w:val="24"/>
          <w:szCs w:val="24"/>
        </w:rPr>
        <w:t xml:space="preserve">. Included are some notes of explanation. </w:t>
      </w:r>
      <w:r w:rsidRPr="00B233DE">
        <w:rPr>
          <w:rFonts w:asciiTheme="minorHAnsi" w:eastAsia="Times New Roman" w:hAnsiTheme="minorHAnsi" w:cstheme="minorHAnsi"/>
          <w:sz w:val="24"/>
          <w:szCs w:val="24"/>
        </w:rPr>
        <w:t>Thanks be to God for giving his people the willingness and the means to support the WELS’ worldwide ministry</w:t>
      </w:r>
      <w:r w:rsidR="00A978CA">
        <w:rPr>
          <w:rFonts w:asciiTheme="minorHAnsi" w:eastAsia="Times New Roman" w:hAnsiTheme="minorHAnsi" w:cstheme="minorHAnsi"/>
          <w:sz w:val="24"/>
          <w:szCs w:val="24"/>
        </w:rPr>
        <w:t xml:space="preserve"> so generously.</w:t>
      </w:r>
      <w:r w:rsidRPr="00B233DE">
        <w:rPr>
          <w:rFonts w:asciiTheme="minorHAnsi" w:eastAsia="Times New Roman" w:hAnsiTheme="minorHAnsi" w:cstheme="minorHAnsi"/>
          <w:sz w:val="24"/>
          <w:szCs w:val="24"/>
        </w:rPr>
        <w:t xml:space="preserve"> </w:t>
      </w:r>
    </w:p>
    <w:p w14:paraId="7F2AD516" w14:textId="77777777" w:rsidR="00A978CA" w:rsidRPr="00B233DE" w:rsidRDefault="00A978CA" w:rsidP="00B233DE">
      <w:pPr>
        <w:tabs>
          <w:tab w:val="left" w:pos="10800"/>
        </w:tabs>
        <w:ind w:left="180"/>
        <w:rPr>
          <w:rFonts w:asciiTheme="minorHAnsi" w:eastAsia="Times New Roman" w:hAnsiTheme="minorHAnsi" w:cstheme="minorHAnsi"/>
          <w:sz w:val="24"/>
          <w:szCs w:val="24"/>
        </w:rPr>
      </w:pPr>
    </w:p>
    <w:p w14:paraId="1FFDDE40" w14:textId="3FFA64AB" w:rsidR="002A307B" w:rsidRDefault="00BB69FE" w:rsidP="002A307B">
      <w:pPr>
        <w:shd w:val="clear" w:color="auto" w:fill="FFFFFF"/>
        <w:tabs>
          <w:tab w:val="left" w:pos="10800"/>
        </w:tabs>
        <w:ind w:left="180"/>
        <w:textAlignment w:val="baseline"/>
        <w:rPr>
          <w:rFonts w:asciiTheme="minorHAnsi" w:hAnsiTheme="minorHAnsi" w:cstheme="minorHAnsi"/>
          <w:b/>
          <w:bCs/>
          <w:color w:val="1F497D" w:themeColor="text2"/>
          <w:sz w:val="24"/>
          <w:szCs w:val="24"/>
        </w:rPr>
      </w:pPr>
      <w:r>
        <w:rPr>
          <w:rFonts w:asciiTheme="minorHAnsi" w:hAnsiTheme="minorHAnsi" w:cstheme="minorHAnsi"/>
          <w:b/>
          <w:bCs/>
          <w:color w:val="1F497D" w:themeColor="text2"/>
          <w:sz w:val="24"/>
          <w:szCs w:val="24"/>
        </w:rPr>
        <w:t xml:space="preserve">Recent </w:t>
      </w:r>
      <w:r w:rsidR="002A307B">
        <w:rPr>
          <w:rFonts w:asciiTheme="minorHAnsi" w:hAnsiTheme="minorHAnsi" w:cstheme="minorHAnsi"/>
          <w:b/>
          <w:bCs/>
          <w:color w:val="1F497D" w:themeColor="text2"/>
          <w:sz w:val="24"/>
          <w:szCs w:val="24"/>
        </w:rPr>
        <w:t>Synodical Council Report</w:t>
      </w:r>
    </w:p>
    <w:p w14:paraId="694401CF" w14:textId="77777777" w:rsidR="002A307B" w:rsidRPr="000E11B8" w:rsidRDefault="002A307B" w:rsidP="002A307B">
      <w:pPr>
        <w:shd w:val="clear" w:color="auto" w:fill="FFFFFF"/>
        <w:tabs>
          <w:tab w:val="left" w:pos="10800"/>
        </w:tabs>
        <w:ind w:left="180"/>
        <w:textAlignment w:val="baseline"/>
        <w:rPr>
          <w:rFonts w:asciiTheme="minorHAnsi" w:hAnsiTheme="minorHAnsi" w:cstheme="minorHAnsi"/>
          <w:b/>
          <w:bCs/>
          <w:color w:val="1F497D" w:themeColor="text2"/>
          <w:sz w:val="16"/>
          <w:szCs w:val="16"/>
        </w:rPr>
      </w:pPr>
      <w:r w:rsidRPr="000E11B8">
        <w:rPr>
          <w:rFonts w:asciiTheme="minorHAnsi" w:hAnsiTheme="minorHAnsi" w:cstheme="minorHAnsi"/>
          <w:b/>
          <w:bCs/>
          <w:color w:val="1F497D" w:themeColor="text2"/>
          <w:sz w:val="16"/>
          <w:szCs w:val="16"/>
        </w:rPr>
        <w:t xml:space="preserve"> </w:t>
      </w:r>
    </w:p>
    <w:p w14:paraId="2D152A20" w14:textId="6369231B" w:rsidR="002A307B" w:rsidRDefault="002A307B" w:rsidP="002A307B">
      <w:pPr>
        <w:shd w:val="clear" w:color="auto" w:fill="FFFFFF"/>
        <w:tabs>
          <w:tab w:val="left" w:pos="10800"/>
        </w:tabs>
        <w:ind w:left="180"/>
        <w:textAlignment w:val="baseline"/>
        <w:rPr>
          <w:rFonts w:asciiTheme="minorHAnsi" w:hAnsiTheme="minorHAnsi" w:cstheme="minorHAnsi"/>
          <w:b/>
          <w:bCs/>
          <w:color w:val="1F497D" w:themeColor="text2"/>
          <w:sz w:val="24"/>
          <w:szCs w:val="24"/>
        </w:rPr>
      </w:pPr>
      <w:r>
        <w:rPr>
          <w:rFonts w:asciiTheme="minorHAnsi" w:eastAsia="Times New Roman" w:hAnsiTheme="minorHAnsi" w:cstheme="minorHAnsi"/>
          <w:sz w:val="24"/>
          <w:szCs w:val="24"/>
        </w:rPr>
        <w:t xml:space="preserve">Brent Masters, our PNW SC Representative has been serving our district faithfully for over 4 years. At this past summer’s convention, Brent was re-elected to be our SC Rep. After each trip he makes to Milwaukee to serve, he returns and begins writing a report to sent to you, the PNW District. Inevitably, a WELS Connection video or bulletin insert recaps the SC meeting more quickly than his report can be </w:t>
      </w:r>
      <w:r w:rsidR="00BB69FE">
        <w:rPr>
          <w:rFonts w:asciiTheme="minorHAnsi" w:eastAsia="Times New Roman" w:hAnsiTheme="minorHAnsi" w:cstheme="minorHAnsi"/>
          <w:sz w:val="24"/>
          <w:szCs w:val="24"/>
        </w:rPr>
        <w:t>written and sent out</w:t>
      </w:r>
      <w:r>
        <w:rPr>
          <w:rFonts w:asciiTheme="minorHAnsi" w:eastAsia="Times New Roman" w:hAnsiTheme="minorHAnsi" w:cstheme="minorHAnsi"/>
          <w:sz w:val="24"/>
          <w:szCs w:val="24"/>
        </w:rPr>
        <w:t xml:space="preserve">. </w:t>
      </w:r>
      <w:r w:rsidRPr="00514CBD">
        <w:rPr>
          <w:rFonts w:asciiTheme="minorHAnsi" w:eastAsia="Times New Roman" w:hAnsiTheme="minorHAnsi" w:cstheme="minorHAnsi"/>
          <w:b/>
          <w:bCs/>
          <w:sz w:val="24"/>
          <w:szCs w:val="24"/>
        </w:rPr>
        <w:t>At the bottom</w:t>
      </w:r>
      <w:r>
        <w:rPr>
          <w:rFonts w:asciiTheme="minorHAnsi" w:eastAsia="Times New Roman" w:hAnsiTheme="minorHAnsi" w:cstheme="minorHAnsi"/>
          <w:sz w:val="24"/>
          <w:szCs w:val="24"/>
        </w:rPr>
        <w:t>, you will find</w:t>
      </w:r>
      <w:r w:rsidR="00BB69FE">
        <w:rPr>
          <w:rFonts w:asciiTheme="minorHAnsi" w:eastAsia="Times New Roman" w:hAnsiTheme="minorHAnsi" w:cstheme="minorHAnsi"/>
          <w:sz w:val="24"/>
          <w:szCs w:val="24"/>
        </w:rPr>
        <w:t xml:space="preserve"> his</w:t>
      </w:r>
      <w:r>
        <w:rPr>
          <w:rFonts w:asciiTheme="minorHAnsi" w:eastAsia="Times New Roman" w:hAnsiTheme="minorHAnsi" w:cstheme="minorHAnsi"/>
          <w:sz w:val="24"/>
          <w:szCs w:val="24"/>
        </w:rPr>
        <w:t xml:space="preserve"> </w:t>
      </w:r>
      <w:r w:rsidRPr="00514CBD">
        <w:rPr>
          <w:rFonts w:asciiTheme="minorHAnsi" w:eastAsia="Times New Roman" w:hAnsiTheme="minorHAnsi" w:cstheme="minorHAnsi"/>
          <w:b/>
          <w:bCs/>
          <w:sz w:val="24"/>
          <w:szCs w:val="24"/>
        </w:rPr>
        <w:t xml:space="preserve">SC Fall-Winter </w:t>
      </w:r>
      <w:r w:rsidR="00BB69FE" w:rsidRPr="00514CBD">
        <w:rPr>
          <w:rFonts w:asciiTheme="minorHAnsi" w:eastAsia="Times New Roman" w:hAnsiTheme="minorHAnsi" w:cstheme="minorHAnsi"/>
          <w:b/>
          <w:bCs/>
          <w:sz w:val="24"/>
          <w:szCs w:val="24"/>
        </w:rPr>
        <w:t>Report</w:t>
      </w:r>
      <w:r>
        <w:rPr>
          <w:rFonts w:asciiTheme="minorHAnsi" w:eastAsia="Times New Roman" w:hAnsiTheme="minorHAnsi" w:cstheme="minorHAnsi"/>
          <w:sz w:val="24"/>
          <w:szCs w:val="24"/>
        </w:rPr>
        <w:t xml:space="preserve">. Brent </w:t>
      </w:r>
      <w:r w:rsidR="00BB69FE">
        <w:rPr>
          <w:rFonts w:asciiTheme="minorHAnsi" w:eastAsia="Times New Roman" w:hAnsiTheme="minorHAnsi" w:cstheme="minorHAnsi"/>
          <w:sz w:val="24"/>
          <w:szCs w:val="24"/>
        </w:rPr>
        <w:t xml:space="preserve">acknowledges that </w:t>
      </w:r>
      <w:r>
        <w:rPr>
          <w:rFonts w:asciiTheme="minorHAnsi" w:eastAsia="Times New Roman" w:hAnsiTheme="minorHAnsi" w:cstheme="minorHAnsi"/>
          <w:sz w:val="24"/>
          <w:szCs w:val="24"/>
        </w:rPr>
        <w:t xml:space="preserve">his report is “dated” but he wanted to correspond with </w:t>
      </w:r>
      <w:r w:rsidR="00BB69FE">
        <w:rPr>
          <w:rFonts w:asciiTheme="minorHAnsi" w:eastAsia="Times New Roman" w:hAnsiTheme="minorHAnsi" w:cstheme="minorHAnsi"/>
          <w:sz w:val="24"/>
          <w:szCs w:val="24"/>
        </w:rPr>
        <w:t>the PNW</w:t>
      </w:r>
      <w:r>
        <w:rPr>
          <w:rFonts w:asciiTheme="minorHAnsi" w:eastAsia="Times New Roman" w:hAnsiTheme="minorHAnsi" w:cstheme="minorHAnsi"/>
          <w:sz w:val="24"/>
          <w:szCs w:val="24"/>
        </w:rPr>
        <w:t xml:space="preserve"> </w:t>
      </w:r>
      <w:r w:rsidR="00BB69FE">
        <w:rPr>
          <w:rFonts w:asciiTheme="minorHAnsi" w:eastAsia="Times New Roman" w:hAnsiTheme="minorHAnsi" w:cstheme="minorHAnsi"/>
          <w:sz w:val="24"/>
          <w:szCs w:val="24"/>
        </w:rPr>
        <w:t xml:space="preserve">workers and </w:t>
      </w:r>
      <w:proofErr w:type="gramStart"/>
      <w:r w:rsidR="00BB69FE">
        <w:rPr>
          <w:rFonts w:asciiTheme="minorHAnsi" w:eastAsia="Times New Roman" w:hAnsiTheme="minorHAnsi" w:cstheme="minorHAnsi"/>
          <w:sz w:val="24"/>
          <w:szCs w:val="24"/>
        </w:rPr>
        <w:t>churches</w:t>
      </w:r>
      <w:proofErr w:type="gramEnd"/>
      <w:r w:rsidR="00BB69F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nonetheless.</w:t>
      </w:r>
      <w:r w:rsidR="00BB69FE">
        <w:rPr>
          <w:rFonts w:asciiTheme="minorHAnsi" w:eastAsia="Times New Roman" w:hAnsiTheme="minorHAnsi" w:cstheme="minorHAnsi"/>
          <w:sz w:val="24"/>
          <w:szCs w:val="24"/>
        </w:rPr>
        <w:t xml:space="preserve"> His email is at the end if anyone has further questions. He joins our district leaders in wishing you all a Merry Christmas and a blessed New Year 2023.</w:t>
      </w:r>
      <w:r>
        <w:rPr>
          <w:rFonts w:asciiTheme="minorHAnsi" w:eastAsia="Times New Roman" w:hAnsiTheme="minorHAnsi" w:cstheme="minorHAnsi"/>
          <w:sz w:val="24"/>
          <w:szCs w:val="24"/>
        </w:rPr>
        <w:t xml:space="preserve">   </w:t>
      </w:r>
    </w:p>
    <w:p w14:paraId="74818C35" w14:textId="77777777" w:rsidR="002A307B" w:rsidRDefault="002A307B" w:rsidP="00B233DE">
      <w:pPr>
        <w:shd w:val="clear" w:color="auto" w:fill="FFFFFF"/>
        <w:tabs>
          <w:tab w:val="left" w:pos="10800"/>
        </w:tabs>
        <w:ind w:left="180"/>
        <w:textAlignment w:val="baseline"/>
        <w:rPr>
          <w:rFonts w:asciiTheme="minorHAnsi" w:hAnsiTheme="minorHAnsi" w:cstheme="minorHAnsi"/>
          <w:b/>
          <w:bCs/>
          <w:color w:val="1F497D" w:themeColor="text2"/>
          <w:sz w:val="24"/>
          <w:szCs w:val="24"/>
        </w:rPr>
      </w:pPr>
    </w:p>
    <w:p w14:paraId="40568B7F" w14:textId="7E288BA1" w:rsidR="008B7C35" w:rsidRDefault="008B7C35" w:rsidP="00B233DE">
      <w:pPr>
        <w:shd w:val="clear" w:color="auto" w:fill="FFFFFF"/>
        <w:tabs>
          <w:tab w:val="left" w:pos="10800"/>
        </w:tabs>
        <w:ind w:left="180"/>
        <w:textAlignment w:val="baseline"/>
        <w:rPr>
          <w:rFonts w:asciiTheme="minorHAnsi" w:hAnsiTheme="minorHAnsi" w:cstheme="minorHAnsi"/>
          <w:b/>
          <w:bCs/>
          <w:color w:val="1F497D" w:themeColor="text2"/>
          <w:sz w:val="24"/>
          <w:szCs w:val="24"/>
        </w:rPr>
      </w:pPr>
      <w:r w:rsidRPr="00B233DE">
        <w:rPr>
          <w:rFonts w:asciiTheme="minorHAnsi" w:hAnsiTheme="minorHAnsi" w:cstheme="minorHAnsi"/>
          <w:b/>
          <w:bCs/>
          <w:color w:val="1F497D" w:themeColor="text2"/>
          <w:sz w:val="24"/>
          <w:szCs w:val="24"/>
        </w:rPr>
        <w:t>2023 CMO Subscriptions</w:t>
      </w:r>
      <w:r w:rsidR="00A978CA">
        <w:rPr>
          <w:rFonts w:asciiTheme="minorHAnsi" w:hAnsiTheme="minorHAnsi" w:cstheme="minorHAnsi"/>
          <w:b/>
          <w:bCs/>
          <w:color w:val="1F497D" w:themeColor="text2"/>
          <w:sz w:val="24"/>
          <w:szCs w:val="24"/>
        </w:rPr>
        <w:t xml:space="preserve"> and </w:t>
      </w:r>
      <w:r w:rsidR="005C3B5E">
        <w:rPr>
          <w:rFonts w:asciiTheme="minorHAnsi" w:hAnsiTheme="minorHAnsi" w:cstheme="minorHAnsi"/>
          <w:b/>
          <w:bCs/>
          <w:color w:val="1F497D" w:themeColor="text2"/>
          <w:sz w:val="24"/>
          <w:szCs w:val="24"/>
        </w:rPr>
        <w:t xml:space="preserve">2022 </w:t>
      </w:r>
      <w:r w:rsidR="00A978CA">
        <w:rPr>
          <w:rFonts w:asciiTheme="minorHAnsi" w:hAnsiTheme="minorHAnsi" w:cstheme="minorHAnsi"/>
          <w:b/>
          <w:bCs/>
          <w:color w:val="1F497D" w:themeColor="text2"/>
          <w:sz w:val="24"/>
          <w:szCs w:val="24"/>
        </w:rPr>
        <w:t>Stats</w:t>
      </w:r>
    </w:p>
    <w:p w14:paraId="44F78DC6" w14:textId="77777777" w:rsidR="00A978CA" w:rsidRPr="000E11B8" w:rsidRDefault="00A978CA" w:rsidP="00B233DE">
      <w:pPr>
        <w:shd w:val="clear" w:color="auto" w:fill="FFFFFF"/>
        <w:tabs>
          <w:tab w:val="left" w:pos="10800"/>
        </w:tabs>
        <w:ind w:left="180"/>
        <w:textAlignment w:val="baseline"/>
        <w:rPr>
          <w:rFonts w:asciiTheme="minorHAnsi" w:hAnsiTheme="minorHAnsi" w:cstheme="minorHAnsi"/>
          <w:b/>
          <w:bCs/>
          <w:color w:val="1F497D" w:themeColor="text2"/>
          <w:sz w:val="16"/>
          <w:szCs w:val="16"/>
        </w:rPr>
      </w:pPr>
    </w:p>
    <w:p w14:paraId="53326DF0" w14:textId="1D9F9D51" w:rsidR="008B7C35" w:rsidRDefault="008B7C35" w:rsidP="00B233DE">
      <w:pPr>
        <w:tabs>
          <w:tab w:val="left" w:pos="10800"/>
        </w:tabs>
        <w:spacing w:after="240"/>
        <w:ind w:left="180"/>
        <w:rPr>
          <w:rFonts w:asciiTheme="minorHAnsi" w:eastAsia="Times New Roman" w:hAnsiTheme="minorHAnsi" w:cstheme="minorHAnsi"/>
          <w:sz w:val="24"/>
          <w:szCs w:val="24"/>
        </w:rPr>
      </w:pPr>
      <w:r w:rsidRPr="00B233DE">
        <w:rPr>
          <w:rFonts w:asciiTheme="minorHAnsi" w:eastAsia="Times New Roman" w:hAnsiTheme="minorHAnsi" w:cstheme="minorHAnsi"/>
          <w:sz w:val="24"/>
          <w:szCs w:val="24"/>
        </w:rPr>
        <w:t>The Ministry of Christian Giving office has sent Instructions and encouragements for setting and submitting intended CMO offerings for 2023. The</w:t>
      </w:r>
      <w:r w:rsidR="00A978CA">
        <w:rPr>
          <w:rFonts w:asciiTheme="minorHAnsi" w:eastAsia="Times New Roman" w:hAnsiTheme="minorHAnsi" w:cstheme="minorHAnsi"/>
          <w:sz w:val="24"/>
          <w:szCs w:val="24"/>
        </w:rPr>
        <w:t xml:space="preserve"> online </w:t>
      </w:r>
      <w:r w:rsidR="00A978CA" w:rsidRPr="00A978CA">
        <w:rPr>
          <w:rFonts w:asciiTheme="minorHAnsi" w:eastAsia="Times New Roman" w:hAnsiTheme="minorHAnsi" w:cstheme="minorHAnsi"/>
          <w:sz w:val="24"/>
          <w:szCs w:val="24"/>
        </w:rPr>
        <w:t xml:space="preserve">submission form </w:t>
      </w:r>
      <w:hyperlink r:id="rId18" w:history="1">
        <w:r w:rsidR="00A978CA" w:rsidRPr="00A978CA">
          <w:rPr>
            <w:rStyle w:val="Hyperlink"/>
            <w:rFonts w:asciiTheme="minorHAnsi" w:hAnsiTheme="minorHAnsi" w:cstheme="minorHAnsi"/>
            <w:sz w:val="24"/>
            <w:szCs w:val="24"/>
          </w:rPr>
          <w:t>Congregation Mission Offerings – MCG (welsrc.net)</w:t>
        </w:r>
      </w:hyperlink>
      <w:r w:rsidR="00A978CA" w:rsidRPr="00A978CA">
        <w:rPr>
          <w:rFonts w:asciiTheme="minorHAnsi" w:eastAsia="Times New Roman" w:hAnsiTheme="minorHAnsi" w:cstheme="minorHAnsi"/>
          <w:sz w:val="24"/>
          <w:szCs w:val="24"/>
        </w:rPr>
        <w:t xml:space="preserve"> is open</w:t>
      </w:r>
      <w:r w:rsidRPr="00A978CA">
        <w:rPr>
          <w:rFonts w:asciiTheme="minorHAnsi" w:eastAsia="Times New Roman" w:hAnsiTheme="minorHAnsi" w:cstheme="minorHAnsi"/>
          <w:sz w:val="24"/>
          <w:szCs w:val="24"/>
        </w:rPr>
        <w:t>. The submission deadline is</w:t>
      </w:r>
      <w:r w:rsidRPr="00B233DE">
        <w:rPr>
          <w:rFonts w:asciiTheme="minorHAnsi" w:eastAsia="Times New Roman" w:hAnsiTheme="minorHAnsi" w:cstheme="minorHAnsi"/>
          <w:sz w:val="24"/>
          <w:szCs w:val="24"/>
        </w:rPr>
        <w:t xml:space="preserve"> Friday, February 3, 2023.</w:t>
      </w:r>
      <w:r w:rsidR="00A978CA">
        <w:rPr>
          <w:rFonts w:asciiTheme="minorHAnsi" w:eastAsia="Times New Roman" w:hAnsiTheme="minorHAnsi" w:cstheme="minorHAnsi"/>
          <w:sz w:val="24"/>
          <w:szCs w:val="24"/>
        </w:rPr>
        <w:t xml:space="preserve"> Pastor Chris Ewings</w:t>
      </w:r>
      <w:r w:rsidRPr="00B233DE">
        <w:rPr>
          <w:rFonts w:asciiTheme="minorHAnsi" w:eastAsia="Times New Roman" w:hAnsiTheme="minorHAnsi" w:cstheme="minorHAnsi"/>
          <w:sz w:val="24"/>
          <w:szCs w:val="24"/>
        </w:rPr>
        <w:t xml:space="preserve"> chairs our district’s Ministry of Christian Giving commission.</w:t>
      </w:r>
      <w:r w:rsidR="00223994">
        <w:rPr>
          <w:rFonts w:asciiTheme="minorHAnsi" w:eastAsia="Times New Roman" w:hAnsiTheme="minorHAnsi" w:cstheme="minorHAnsi"/>
          <w:sz w:val="24"/>
          <w:szCs w:val="24"/>
        </w:rPr>
        <w:t xml:space="preserve"> </w:t>
      </w:r>
      <w:r w:rsidR="007D02C9">
        <w:rPr>
          <w:rFonts w:asciiTheme="minorHAnsi" w:eastAsia="Times New Roman" w:hAnsiTheme="minorHAnsi" w:cstheme="minorHAnsi"/>
          <w:sz w:val="24"/>
          <w:szCs w:val="24"/>
        </w:rPr>
        <w:t xml:space="preserve">As the calendar year slowly concludes. The deadline for submitting 2022 stats is also </w:t>
      </w:r>
      <w:r w:rsidR="007D02C9" w:rsidRPr="00B233DE">
        <w:rPr>
          <w:rFonts w:asciiTheme="minorHAnsi" w:eastAsia="Times New Roman" w:hAnsiTheme="minorHAnsi" w:cstheme="minorHAnsi"/>
          <w:sz w:val="24"/>
          <w:szCs w:val="24"/>
        </w:rPr>
        <w:t>Friday, February 3, 2023</w:t>
      </w:r>
      <w:r w:rsidR="007D02C9">
        <w:rPr>
          <w:rFonts w:asciiTheme="minorHAnsi" w:eastAsia="Times New Roman" w:hAnsiTheme="minorHAnsi" w:cstheme="minorHAnsi"/>
          <w:sz w:val="24"/>
          <w:szCs w:val="24"/>
        </w:rPr>
        <w:t>. Pastor Ewings can</w:t>
      </w:r>
      <w:r w:rsidR="00223994">
        <w:rPr>
          <w:rFonts w:asciiTheme="minorHAnsi" w:eastAsia="Times New Roman" w:hAnsiTheme="minorHAnsi" w:cstheme="minorHAnsi"/>
          <w:sz w:val="24"/>
          <w:szCs w:val="24"/>
        </w:rPr>
        <w:t xml:space="preserve"> answer questions</w:t>
      </w:r>
      <w:r w:rsidR="007D02C9">
        <w:rPr>
          <w:rFonts w:asciiTheme="minorHAnsi" w:eastAsia="Times New Roman" w:hAnsiTheme="minorHAnsi" w:cstheme="minorHAnsi"/>
          <w:sz w:val="24"/>
          <w:szCs w:val="24"/>
        </w:rPr>
        <w:t xml:space="preserve"> if you have them.</w:t>
      </w:r>
      <w:r w:rsidR="00C733C5">
        <w:rPr>
          <w:rFonts w:asciiTheme="minorHAnsi" w:eastAsia="Times New Roman" w:hAnsiTheme="minorHAnsi" w:cstheme="minorHAnsi"/>
          <w:sz w:val="24"/>
          <w:szCs w:val="24"/>
        </w:rPr>
        <w:t xml:space="preserve"> </w:t>
      </w:r>
      <w:r w:rsidR="00223994">
        <w:rPr>
          <w:rFonts w:asciiTheme="minorHAnsi" w:eastAsia="Times New Roman" w:hAnsiTheme="minorHAnsi" w:cstheme="minorHAnsi"/>
          <w:sz w:val="24"/>
          <w:szCs w:val="24"/>
        </w:rPr>
        <w:t>(</w:t>
      </w:r>
      <w:hyperlink r:id="rId19" w:history="1">
        <w:r w:rsidR="00223994" w:rsidRPr="00861964">
          <w:rPr>
            <w:rStyle w:val="Hyperlink"/>
            <w:rFonts w:asciiTheme="minorHAnsi" w:eastAsia="Times New Roman" w:hAnsiTheme="minorHAnsi" w:cstheme="minorHAnsi"/>
            <w:sz w:val="24"/>
            <w:szCs w:val="24"/>
          </w:rPr>
          <w:t>thechristbearer@hotmail.com</w:t>
        </w:r>
      </w:hyperlink>
      <w:r w:rsidR="00223994">
        <w:rPr>
          <w:rFonts w:asciiTheme="minorHAnsi" w:eastAsia="Times New Roman" w:hAnsiTheme="minorHAnsi" w:cstheme="minorHAnsi"/>
          <w:sz w:val="24"/>
          <w:szCs w:val="24"/>
        </w:rPr>
        <w:t>).</w:t>
      </w:r>
    </w:p>
    <w:p w14:paraId="006503D4" w14:textId="77777777" w:rsidR="00FE5E3C" w:rsidRPr="00FE5E3C" w:rsidRDefault="00FE5E3C" w:rsidP="00BE1021">
      <w:pPr>
        <w:pStyle w:val="BodyText"/>
        <w:tabs>
          <w:tab w:val="left" w:pos="10800"/>
        </w:tabs>
        <w:ind w:left="180"/>
        <w:rPr>
          <w:rFonts w:asciiTheme="minorHAnsi" w:hAnsiTheme="minorHAnsi" w:cstheme="minorHAnsi"/>
          <w:b/>
          <w:bCs/>
          <w:color w:val="1F497D" w:themeColor="text2"/>
          <w:sz w:val="16"/>
          <w:szCs w:val="16"/>
        </w:rPr>
      </w:pPr>
    </w:p>
    <w:p w14:paraId="2F55F6AE" w14:textId="154DED5A" w:rsidR="00244D43" w:rsidRPr="00244D43" w:rsidRDefault="00FE5E3C" w:rsidP="00BE1021">
      <w:pPr>
        <w:pStyle w:val="BodyText"/>
        <w:tabs>
          <w:tab w:val="left" w:pos="10800"/>
        </w:tabs>
        <w:ind w:left="180"/>
        <w:rPr>
          <w:rFonts w:asciiTheme="minorHAnsi" w:hAnsiTheme="minorHAnsi" w:cstheme="minorHAnsi"/>
          <w:b/>
          <w:bCs/>
          <w:color w:val="1F497D" w:themeColor="text2"/>
          <w:sz w:val="16"/>
          <w:szCs w:val="16"/>
        </w:rPr>
      </w:pPr>
      <w:r>
        <w:rPr>
          <w:rFonts w:asciiTheme="minorHAnsi" w:hAnsiTheme="minorHAnsi" w:cstheme="minorHAnsi"/>
          <w:b/>
          <w:bCs/>
          <w:color w:val="1F497D" w:themeColor="text2"/>
          <w:sz w:val="24"/>
          <w:szCs w:val="24"/>
        </w:rPr>
        <w:t>Fall-Winter DP Report</w:t>
      </w:r>
    </w:p>
    <w:p w14:paraId="6B9728E4" w14:textId="2ED4F98C" w:rsidR="00FE5E3C" w:rsidRPr="00FE5E3C" w:rsidRDefault="00FE5E3C" w:rsidP="00BE1021">
      <w:pPr>
        <w:pStyle w:val="BodyText"/>
        <w:tabs>
          <w:tab w:val="left" w:pos="10800"/>
        </w:tabs>
        <w:ind w:left="180"/>
        <w:rPr>
          <w:rFonts w:asciiTheme="minorHAnsi" w:hAnsiTheme="minorHAnsi" w:cstheme="minorHAnsi"/>
          <w:sz w:val="16"/>
          <w:szCs w:val="16"/>
        </w:rPr>
      </w:pPr>
    </w:p>
    <w:p w14:paraId="1AE24CC9" w14:textId="4E96D3BC" w:rsidR="00FE5E3C" w:rsidRDefault="00FE5E3C" w:rsidP="00FE5E3C">
      <w:pPr>
        <w:pStyle w:val="BodyText"/>
        <w:tabs>
          <w:tab w:val="left" w:pos="10800"/>
        </w:tabs>
        <w:ind w:left="180"/>
        <w:rPr>
          <w:rFonts w:asciiTheme="minorHAnsi" w:hAnsiTheme="minorHAnsi" w:cstheme="minorHAnsi"/>
          <w:sz w:val="24"/>
          <w:szCs w:val="24"/>
        </w:rPr>
      </w:pPr>
      <w:r>
        <w:rPr>
          <w:rFonts w:asciiTheme="minorHAnsi" w:hAnsiTheme="minorHAnsi" w:cstheme="minorHAnsi"/>
          <w:sz w:val="24"/>
          <w:szCs w:val="24"/>
        </w:rPr>
        <w:t>For those who could not be present at the October Pastor-Teacher Conference at Evergreen LHS or the Alaskan Conference of Pastors and Teachers in Wasilla, AK – the latest</w:t>
      </w:r>
      <w:r w:rsidR="00F712AF">
        <w:rPr>
          <w:rFonts w:asciiTheme="minorHAnsi" w:hAnsiTheme="minorHAnsi" w:cstheme="minorHAnsi"/>
          <w:sz w:val="24"/>
          <w:szCs w:val="24"/>
        </w:rPr>
        <w:t xml:space="preserve"> </w:t>
      </w:r>
      <w:r w:rsidR="00F712AF" w:rsidRPr="000401FA">
        <w:rPr>
          <w:rFonts w:asciiTheme="minorHAnsi" w:hAnsiTheme="minorHAnsi" w:cstheme="minorHAnsi"/>
          <w:b/>
          <w:bCs/>
          <w:sz w:val="24"/>
          <w:szCs w:val="24"/>
        </w:rPr>
        <w:t>FULL</w:t>
      </w:r>
      <w:r w:rsidRPr="000401FA">
        <w:rPr>
          <w:rFonts w:asciiTheme="minorHAnsi" w:hAnsiTheme="minorHAnsi" w:cstheme="minorHAnsi"/>
          <w:b/>
          <w:bCs/>
          <w:sz w:val="24"/>
          <w:szCs w:val="24"/>
        </w:rPr>
        <w:t xml:space="preserve"> DP Report is posted</w:t>
      </w:r>
      <w:r>
        <w:rPr>
          <w:rFonts w:asciiTheme="minorHAnsi" w:hAnsiTheme="minorHAnsi" w:cstheme="minorHAnsi"/>
          <w:sz w:val="24"/>
          <w:szCs w:val="24"/>
        </w:rPr>
        <w:t xml:space="preserve">, as always, on </w:t>
      </w:r>
      <w:r w:rsidRPr="000401FA">
        <w:rPr>
          <w:rFonts w:asciiTheme="minorHAnsi" w:hAnsiTheme="minorHAnsi" w:cstheme="minorHAnsi"/>
          <w:b/>
          <w:bCs/>
          <w:sz w:val="24"/>
          <w:szCs w:val="24"/>
        </w:rPr>
        <w:t>our District’s Website</w:t>
      </w:r>
      <w:r w:rsidRPr="00BA1A27">
        <w:rPr>
          <w:rFonts w:asciiTheme="minorHAnsi" w:hAnsiTheme="minorHAnsi" w:cstheme="minorHAnsi"/>
          <w:sz w:val="24"/>
          <w:szCs w:val="24"/>
        </w:rPr>
        <w:t>: welspnw.weebly.com</w:t>
      </w:r>
      <w:r>
        <w:rPr>
          <w:rFonts w:asciiTheme="minorHAnsi" w:hAnsiTheme="minorHAnsi" w:cstheme="minorHAnsi"/>
          <w:sz w:val="24"/>
          <w:szCs w:val="24"/>
        </w:rPr>
        <w:t xml:space="preserve">     </w:t>
      </w:r>
    </w:p>
    <w:p w14:paraId="10DE99CF" w14:textId="77777777" w:rsidR="00FE5E3C" w:rsidRPr="00FE5E3C" w:rsidRDefault="00FE5E3C" w:rsidP="00FE5E3C">
      <w:pPr>
        <w:pStyle w:val="BodyText"/>
        <w:tabs>
          <w:tab w:val="left" w:pos="10800"/>
        </w:tabs>
        <w:ind w:left="180"/>
        <w:rPr>
          <w:rFonts w:asciiTheme="minorHAnsi" w:hAnsiTheme="minorHAnsi" w:cstheme="minorHAnsi"/>
          <w:sz w:val="16"/>
          <w:szCs w:val="16"/>
        </w:rPr>
      </w:pPr>
    </w:p>
    <w:p w14:paraId="37618746" w14:textId="77777777" w:rsidR="00FE5E3C" w:rsidRPr="00FE5E3C" w:rsidRDefault="00FE5E3C" w:rsidP="00BE1021">
      <w:pPr>
        <w:pStyle w:val="BodyText"/>
        <w:tabs>
          <w:tab w:val="left" w:pos="10800"/>
        </w:tabs>
        <w:ind w:left="180"/>
        <w:rPr>
          <w:rFonts w:asciiTheme="minorHAnsi" w:hAnsiTheme="minorHAnsi" w:cstheme="minorHAnsi"/>
          <w:b/>
          <w:bCs/>
          <w:color w:val="1F497D" w:themeColor="text2"/>
          <w:sz w:val="16"/>
          <w:szCs w:val="16"/>
        </w:rPr>
      </w:pPr>
    </w:p>
    <w:p w14:paraId="27399C81" w14:textId="6F75E4A0" w:rsidR="00BE1021" w:rsidRDefault="007D02C9" w:rsidP="00BE1021">
      <w:pPr>
        <w:pStyle w:val="BodyText"/>
        <w:tabs>
          <w:tab w:val="left" w:pos="10800"/>
        </w:tabs>
        <w:ind w:left="180"/>
        <w:rPr>
          <w:rFonts w:asciiTheme="minorHAnsi" w:hAnsiTheme="minorHAnsi" w:cstheme="minorHAnsi"/>
          <w:b/>
          <w:bCs/>
          <w:color w:val="1F497D" w:themeColor="text2"/>
          <w:sz w:val="24"/>
          <w:szCs w:val="24"/>
        </w:rPr>
      </w:pPr>
      <w:r>
        <w:rPr>
          <w:rFonts w:asciiTheme="minorHAnsi" w:hAnsiTheme="minorHAnsi" w:cstheme="minorHAnsi"/>
          <w:b/>
          <w:bCs/>
          <w:color w:val="1F497D" w:themeColor="text2"/>
          <w:sz w:val="24"/>
          <w:szCs w:val="24"/>
        </w:rPr>
        <w:t>Current PNW Called Worker</w:t>
      </w:r>
      <w:r w:rsidR="00FE5E3C">
        <w:rPr>
          <w:rFonts w:asciiTheme="minorHAnsi" w:hAnsiTheme="minorHAnsi" w:cstheme="minorHAnsi"/>
          <w:b/>
          <w:bCs/>
          <w:color w:val="1F497D" w:themeColor="text2"/>
          <w:sz w:val="24"/>
          <w:szCs w:val="24"/>
        </w:rPr>
        <w:t>s and</w:t>
      </w:r>
      <w:r>
        <w:rPr>
          <w:rFonts w:asciiTheme="minorHAnsi" w:hAnsiTheme="minorHAnsi" w:cstheme="minorHAnsi"/>
          <w:b/>
          <w:bCs/>
          <w:color w:val="1F497D" w:themeColor="text2"/>
          <w:sz w:val="24"/>
          <w:szCs w:val="24"/>
        </w:rPr>
        <w:t xml:space="preserve"> Vacancies</w:t>
      </w:r>
    </w:p>
    <w:p w14:paraId="1BE3E837" w14:textId="77777777" w:rsidR="00FE5E3C" w:rsidRPr="00FE5E3C" w:rsidRDefault="00FE5E3C" w:rsidP="00FE5E3C">
      <w:pPr>
        <w:pStyle w:val="BodyText"/>
        <w:tabs>
          <w:tab w:val="left" w:pos="10800"/>
        </w:tabs>
        <w:ind w:left="180"/>
        <w:rPr>
          <w:rFonts w:asciiTheme="minorHAnsi" w:hAnsiTheme="minorHAnsi" w:cstheme="minorHAnsi"/>
          <w:sz w:val="16"/>
          <w:szCs w:val="16"/>
        </w:rPr>
      </w:pPr>
    </w:p>
    <w:p w14:paraId="0158A10A" w14:textId="77777777" w:rsidR="009D1BD9" w:rsidRDefault="00FE5E3C" w:rsidP="00480720">
      <w:pPr>
        <w:pStyle w:val="BodyText"/>
        <w:tabs>
          <w:tab w:val="left" w:pos="10800"/>
        </w:tabs>
        <w:ind w:left="180"/>
        <w:rPr>
          <w:rFonts w:asciiTheme="minorHAnsi" w:hAnsiTheme="minorHAnsi" w:cstheme="minorHAnsi"/>
          <w:sz w:val="24"/>
          <w:szCs w:val="24"/>
        </w:rPr>
      </w:pPr>
      <w:r>
        <w:rPr>
          <w:rFonts w:asciiTheme="minorHAnsi" w:hAnsiTheme="minorHAnsi" w:cstheme="minorHAnsi"/>
          <w:sz w:val="24"/>
          <w:szCs w:val="24"/>
        </w:rPr>
        <w:t xml:space="preserve">The final Call Report </w:t>
      </w:r>
      <w:r w:rsidR="00F712AF">
        <w:rPr>
          <w:rFonts w:asciiTheme="minorHAnsi" w:hAnsiTheme="minorHAnsi" w:cstheme="minorHAnsi"/>
          <w:sz w:val="24"/>
          <w:szCs w:val="24"/>
        </w:rPr>
        <w:t xml:space="preserve">for 2022, </w:t>
      </w:r>
      <w:r>
        <w:rPr>
          <w:rFonts w:asciiTheme="minorHAnsi" w:hAnsiTheme="minorHAnsi" w:cstheme="minorHAnsi"/>
          <w:sz w:val="24"/>
          <w:szCs w:val="24"/>
        </w:rPr>
        <w:t xml:space="preserve">will be sent out this week (also found at wels.net). The next Call Report </w:t>
      </w:r>
      <w:r w:rsidR="00BB69FE">
        <w:rPr>
          <w:rFonts w:asciiTheme="minorHAnsi" w:hAnsiTheme="minorHAnsi" w:cstheme="minorHAnsi"/>
          <w:sz w:val="24"/>
          <w:szCs w:val="24"/>
        </w:rPr>
        <w:t>won’t appear until</w:t>
      </w:r>
      <w:r>
        <w:rPr>
          <w:rFonts w:asciiTheme="minorHAnsi" w:hAnsiTheme="minorHAnsi" w:cstheme="minorHAnsi"/>
          <w:sz w:val="24"/>
          <w:szCs w:val="24"/>
        </w:rPr>
        <w:t xml:space="preserve"> Jan. 9</w:t>
      </w:r>
      <w:r w:rsidR="00F712AF">
        <w:rPr>
          <w:rFonts w:asciiTheme="minorHAnsi" w:hAnsiTheme="minorHAnsi" w:cstheme="minorHAnsi"/>
          <w:sz w:val="24"/>
          <w:szCs w:val="24"/>
        </w:rPr>
        <w:t>, 2023</w:t>
      </w:r>
      <w:r>
        <w:rPr>
          <w:rFonts w:asciiTheme="minorHAnsi" w:hAnsiTheme="minorHAnsi" w:cstheme="minorHAnsi"/>
          <w:sz w:val="24"/>
          <w:szCs w:val="24"/>
        </w:rPr>
        <w:t>.</w:t>
      </w:r>
      <w:r w:rsidR="00F712AF">
        <w:rPr>
          <w:rFonts w:asciiTheme="minorHAnsi" w:hAnsiTheme="minorHAnsi" w:cstheme="minorHAnsi"/>
          <w:sz w:val="24"/>
          <w:szCs w:val="24"/>
        </w:rPr>
        <w:t xml:space="preserve"> You can look at this week’s report to see those workers IN the PNW, or being called TO the PNW, who are holding calls.</w:t>
      </w:r>
      <w:r w:rsidR="00BB69FE">
        <w:rPr>
          <w:rFonts w:asciiTheme="minorHAnsi" w:hAnsiTheme="minorHAnsi" w:cstheme="minorHAnsi"/>
          <w:sz w:val="24"/>
          <w:szCs w:val="24"/>
        </w:rPr>
        <w:t xml:space="preserve"> </w:t>
      </w:r>
    </w:p>
    <w:p w14:paraId="27759164" w14:textId="77777777" w:rsidR="009D1BD9" w:rsidRPr="009D1BD9" w:rsidRDefault="009D1BD9" w:rsidP="00480720">
      <w:pPr>
        <w:pStyle w:val="BodyText"/>
        <w:tabs>
          <w:tab w:val="left" w:pos="10800"/>
        </w:tabs>
        <w:ind w:left="180"/>
        <w:rPr>
          <w:rFonts w:asciiTheme="minorHAnsi" w:hAnsiTheme="minorHAnsi" w:cstheme="minorHAnsi"/>
          <w:sz w:val="16"/>
          <w:szCs w:val="16"/>
        </w:rPr>
      </w:pPr>
    </w:p>
    <w:p w14:paraId="18D0B275" w14:textId="367547F1" w:rsidR="00FE5E3C" w:rsidRPr="00FE5E3C" w:rsidRDefault="00BB69FE" w:rsidP="00480720">
      <w:pPr>
        <w:pStyle w:val="BodyText"/>
        <w:tabs>
          <w:tab w:val="left" w:pos="10800"/>
        </w:tabs>
        <w:ind w:left="180"/>
        <w:rPr>
          <w:rFonts w:asciiTheme="minorHAnsi" w:hAnsiTheme="minorHAnsi" w:cstheme="minorHAnsi"/>
          <w:sz w:val="24"/>
          <w:szCs w:val="24"/>
        </w:rPr>
      </w:pPr>
      <w:r>
        <w:rPr>
          <w:rFonts w:asciiTheme="minorHAnsi" w:hAnsiTheme="minorHAnsi" w:cstheme="minorHAnsi"/>
          <w:sz w:val="24"/>
          <w:szCs w:val="24"/>
        </w:rPr>
        <w:t>God blessed Christ LC in Juneau, AK, with a relatively short pastor vacancy. They began calling on Labor Day weekend</w:t>
      </w:r>
      <w:r w:rsidR="009D1BD9">
        <w:rPr>
          <w:rFonts w:asciiTheme="minorHAnsi" w:hAnsiTheme="minorHAnsi" w:cstheme="minorHAnsi"/>
          <w:sz w:val="24"/>
          <w:szCs w:val="24"/>
        </w:rPr>
        <w:t xml:space="preserve"> and</w:t>
      </w:r>
      <w:r>
        <w:rPr>
          <w:rFonts w:asciiTheme="minorHAnsi" w:hAnsiTheme="minorHAnsi" w:cstheme="minorHAnsi"/>
          <w:sz w:val="24"/>
          <w:szCs w:val="24"/>
        </w:rPr>
        <w:t xml:space="preserve"> by Dec. 1, in a snowy midweek service, Pastor Brent </w:t>
      </w:r>
      <w:proofErr w:type="spellStart"/>
      <w:r>
        <w:rPr>
          <w:rFonts w:asciiTheme="minorHAnsi" w:hAnsiTheme="minorHAnsi" w:cstheme="minorHAnsi"/>
          <w:sz w:val="24"/>
          <w:szCs w:val="24"/>
        </w:rPr>
        <w:t>Merten</w:t>
      </w:r>
      <w:proofErr w:type="spellEnd"/>
      <w:r>
        <w:rPr>
          <w:rFonts w:asciiTheme="minorHAnsi" w:hAnsiTheme="minorHAnsi" w:cstheme="minorHAnsi"/>
          <w:sz w:val="24"/>
          <w:szCs w:val="24"/>
        </w:rPr>
        <w:t xml:space="preserve"> (formerly pastor at Fount of Life LC in Colorado Springs, CO) was installed. Five pastors from the Alaska</w:t>
      </w:r>
      <w:r w:rsidR="009D1BD9">
        <w:rPr>
          <w:rFonts w:asciiTheme="minorHAnsi" w:hAnsiTheme="minorHAnsi" w:cstheme="minorHAnsi"/>
          <w:sz w:val="24"/>
          <w:szCs w:val="24"/>
        </w:rPr>
        <w:t>n</w:t>
      </w:r>
      <w:r>
        <w:rPr>
          <w:rFonts w:asciiTheme="minorHAnsi" w:hAnsiTheme="minorHAnsi" w:cstheme="minorHAnsi"/>
          <w:sz w:val="24"/>
          <w:szCs w:val="24"/>
        </w:rPr>
        <w:t xml:space="preserve"> interior flew in and with seven pastors</w:t>
      </w:r>
      <w:r w:rsidR="004F2E1A">
        <w:rPr>
          <w:rFonts w:asciiTheme="minorHAnsi" w:hAnsiTheme="minorHAnsi" w:cstheme="minorHAnsi"/>
          <w:sz w:val="24"/>
          <w:szCs w:val="24"/>
        </w:rPr>
        <w:t xml:space="preserve"> present</w:t>
      </w:r>
      <w:r>
        <w:rPr>
          <w:rFonts w:asciiTheme="minorHAnsi" w:hAnsiTheme="minorHAnsi" w:cstheme="minorHAnsi"/>
          <w:sz w:val="24"/>
          <w:szCs w:val="24"/>
        </w:rPr>
        <w:t xml:space="preserve"> and a</w:t>
      </w:r>
      <w:r w:rsidR="004F2E1A">
        <w:rPr>
          <w:rFonts w:asciiTheme="minorHAnsi" w:hAnsiTheme="minorHAnsi" w:cstheme="minorHAnsi"/>
          <w:sz w:val="24"/>
          <w:szCs w:val="24"/>
        </w:rPr>
        <w:t xml:space="preserve"> full church, Christ LC celebrated the blessing of their new shepherd. We welcome Brent and his wife, Jane, to our district.</w:t>
      </w:r>
      <w:r w:rsidR="00480720">
        <w:rPr>
          <w:rFonts w:asciiTheme="minorHAnsi" w:hAnsiTheme="minorHAnsi" w:cstheme="minorHAnsi"/>
          <w:sz w:val="24"/>
          <w:szCs w:val="24"/>
        </w:rPr>
        <w:t xml:space="preserve"> We also welcome Kristine Job, a member from Light of Life</w:t>
      </w:r>
      <w:r w:rsidR="009D1BD9">
        <w:rPr>
          <w:rFonts w:asciiTheme="minorHAnsi" w:hAnsiTheme="minorHAnsi" w:cstheme="minorHAnsi"/>
          <w:sz w:val="24"/>
          <w:szCs w:val="24"/>
        </w:rPr>
        <w:t xml:space="preserve"> LC</w:t>
      </w:r>
      <w:r w:rsidR="00480720">
        <w:rPr>
          <w:rFonts w:asciiTheme="minorHAnsi" w:hAnsiTheme="minorHAnsi" w:cstheme="minorHAnsi"/>
          <w:sz w:val="24"/>
          <w:szCs w:val="24"/>
        </w:rPr>
        <w:t xml:space="preserve"> in Covington, WA,</w:t>
      </w:r>
      <w:r w:rsidR="009D1BD9">
        <w:rPr>
          <w:rFonts w:asciiTheme="minorHAnsi" w:hAnsiTheme="minorHAnsi" w:cstheme="minorHAnsi"/>
          <w:sz w:val="24"/>
          <w:szCs w:val="24"/>
        </w:rPr>
        <w:t xml:space="preserve"> </w:t>
      </w:r>
      <w:r w:rsidR="00480720">
        <w:rPr>
          <w:rFonts w:asciiTheme="minorHAnsi" w:hAnsiTheme="minorHAnsi" w:cstheme="minorHAnsi"/>
          <w:sz w:val="24"/>
          <w:szCs w:val="24"/>
        </w:rPr>
        <w:t xml:space="preserve">called to be the </w:t>
      </w:r>
      <w:proofErr w:type="gramStart"/>
      <w:r w:rsidR="00480720">
        <w:rPr>
          <w:rFonts w:asciiTheme="minorHAnsi" w:hAnsiTheme="minorHAnsi" w:cstheme="minorHAnsi"/>
          <w:sz w:val="24"/>
          <w:szCs w:val="24"/>
        </w:rPr>
        <w:t>Kindergarten</w:t>
      </w:r>
      <w:proofErr w:type="gramEnd"/>
      <w:r w:rsidR="00480720">
        <w:rPr>
          <w:rFonts w:asciiTheme="minorHAnsi" w:hAnsiTheme="minorHAnsi" w:cstheme="minorHAnsi"/>
          <w:sz w:val="24"/>
          <w:szCs w:val="24"/>
        </w:rPr>
        <w:t xml:space="preserve"> teacher at Holy Trinity LS in Des Moines, WA for next year. She accepted. Finally, we welcome Pastor Bruce Schwark, a part-time pastor, to Trinity LC in Omak, WA. He was installed on Nov. 13, 2022. </w:t>
      </w:r>
      <w:r w:rsidR="004F2E1A">
        <w:rPr>
          <w:rFonts w:asciiTheme="minorHAnsi" w:hAnsiTheme="minorHAnsi" w:cstheme="minorHAnsi"/>
          <w:sz w:val="24"/>
          <w:szCs w:val="24"/>
        </w:rPr>
        <w:t>Thanks be to God</w:t>
      </w:r>
      <w:r w:rsidR="00480720">
        <w:rPr>
          <w:rFonts w:asciiTheme="minorHAnsi" w:hAnsiTheme="minorHAnsi" w:cstheme="minorHAnsi"/>
          <w:sz w:val="24"/>
          <w:szCs w:val="24"/>
        </w:rPr>
        <w:t xml:space="preserve"> for these and all our workers</w:t>
      </w:r>
      <w:r w:rsidR="004F2E1A">
        <w:rPr>
          <w:rFonts w:asciiTheme="minorHAnsi" w:hAnsiTheme="minorHAnsi" w:cstheme="minorHAnsi"/>
          <w:sz w:val="24"/>
          <w:szCs w:val="24"/>
        </w:rPr>
        <w:t>.</w:t>
      </w:r>
      <w:r w:rsidR="00F712AF">
        <w:rPr>
          <w:rFonts w:asciiTheme="minorHAnsi" w:hAnsiTheme="minorHAnsi" w:cstheme="minorHAnsi"/>
          <w:sz w:val="24"/>
          <w:szCs w:val="24"/>
        </w:rPr>
        <w:t xml:space="preserve"> Please keep all these</w:t>
      </w:r>
      <w:r w:rsidR="009D1BD9">
        <w:rPr>
          <w:rFonts w:asciiTheme="minorHAnsi" w:hAnsiTheme="minorHAnsi" w:cstheme="minorHAnsi"/>
          <w:sz w:val="24"/>
          <w:szCs w:val="24"/>
        </w:rPr>
        <w:t xml:space="preserve"> men and women</w:t>
      </w:r>
      <w:r w:rsidR="00F712AF">
        <w:rPr>
          <w:rFonts w:asciiTheme="minorHAnsi" w:hAnsiTheme="minorHAnsi" w:cstheme="minorHAnsi"/>
          <w:sz w:val="24"/>
          <w:szCs w:val="24"/>
        </w:rPr>
        <w:t xml:space="preserve"> and these calling bodies in your prayers</w:t>
      </w:r>
      <w:r w:rsidR="009D1BD9">
        <w:rPr>
          <w:rFonts w:asciiTheme="minorHAnsi" w:hAnsiTheme="minorHAnsi" w:cstheme="minorHAnsi"/>
          <w:sz w:val="24"/>
          <w:szCs w:val="24"/>
        </w:rPr>
        <w:t>…</w:t>
      </w:r>
    </w:p>
    <w:p w14:paraId="1E5F7D00" w14:textId="77777777" w:rsidR="00FE5E3C" w:rsidRPr="004F2E1A" w:rsidRDefault="00FE5E3C" w:rsidP="00FE5E3C">
      <w:pPr>
        <w:pStyle w:val="BodyText"/>
        <w:tabs>
          <w:tab w:val="left" w:pos="10800"/>
        </w:tabs>
        <w:rPr>
          <w:rFonts w:asciiTheme="minorHAnsi" w:hAnsiTheme="minorHAnsi" w:cstheme="minorHAnsi"/>
          <w:sz w:val="16"/>
          <w:szCs w:val="16"/>
        </w:rPr>
      </w:pPr>
    </w:p>
    <w:p w14:paraId="006AEF21" w14:textId="77777777" w:rsidR="00BD1372" w:rsidRDefault="00BD1372" w:rsidP="00403CE5">
      <w:pPr>
        <w:pStyle w:val="BodyText"/>
        <w:numPr>
          <w:ilvl w:val="0"/>
          <w:numId w:val="15"/>
        </w:numPr>
        <w:tabs>
          <w:tab w:val="left" w:pos="10800"/>
        </w:tabs>
        <w:rPr>
          <w:rFonts w:asciiTheme="minorHAnsi" w:hAnsiTheme="minorHAnsi" w:cstheme="minorHAnsi"/>
          <w:sz w:val="24"/>
          <w:szCs w:val="24"/>
        </w:rPr>
      </w:pPr>
      <w:r>
        <w:rPr>
          <w:rFonts w:asciiTheme="minorHAnsi" w:hAnsiTheme="minorHAnsi" w:cstheme="minorHAnsi"/>
          <w:sz w:val="24"/>
          <w:szCs w:val="24"/>
        </w:rPr>
        <w:lastRenderedPageBreak/>
        <w:t>4 PNW Pastor Vacancies</w:t>
      </w:r>
      <w:r>
        <w:rPr>
          <w:rFonts w:asciiTheme="minorHAnsi" w:hAnsiTheme="minorHAnsi" w:cstheme="minorHAnsi"/>
          <w:sz w:val="24"/>
          <w:szCs w:val="24"/>
        </w:rPr>
        <w:br/>
        <w:t>- Immanuel LC in Salem, OR</w:t>
      </w:r>
      <w:r>
        <w:rPr>
          <w:rFonts w:asciiTheme="minorHAnsi" w:hAnsiTheme="minorHAnsi" w:cstheme="minorHAnsi"/>
          <w:sz w:val="24"/>
          <w:szCs w:val="24"/>
        </w:rPr>
        <w:br/>
        <w:t>- Beautiful Savior LC, Everett, WA</w:t>
      </w:r>
      <w:r>
        <w:rPr>
          <w:rFonts w:asciiTheme="minorHAnsi" w:hAnsiTheme="minorHAnsi" w:cstheme="minorHAnsi"/>
          <w:sz w:val="24"/>
          <w:szCs w:val="24"/>
        </w:rPr>
        <w:br/>
        <w:t>- St. Paul LC, Tacoma, WA</w:t>
      </w:r>
      <w:r>
        <w:rPr>
          <w:rFonts w:asciiTheme="minorHAnsi" w:hAnsiTheme="minorHAnsi" w:cstheme="minorHAnsi"/>
          <w:sz w:val="24"/>
          <w:szCs w:val="24"/>
        </w:rPr>
        <w:br/>
        <w:t>- TILM, Nampa, ID, Spanish Pastor-Missionary</w:t>
      </w:r>
      <w:r>
        <w:rPr>
          <w:rFonts w:asciiTheme="minorHAnsi" w:hAnsiTheme="minorHAnsi" w:cstheme="minorHAnsi"/>
          <w:sz w:val="24"/>
          <w:szCs w:val="24"/>
        </w:rPr>
        <w:br/>
      </w:r>
    </w:p>
    <w:p w14:paraId="0CB42078" w14:textId="08374615" w:rsidR="009F072B" w:rsidRPr="007D02C9" w:rsidRDefault="007D02C9" w:rsidP="007D02C9">
      <w:pPr>
        <w:pStyle w:val="BodyText"/>
        <w:numPr>
          <w:ilvl w:val="0"/>
          <w:numId w:val="15"/>
        </w:numPr>
        <w:tabs>
          <w:tab w:val="left" w:pos="10800"/>
        </w:tabs>
        <w:rPr>
          <w:rFonts w:asciiTheme="minorHAnsi" w:hAnsiTheme="minorHAnsi" w:cstheme="minorHAnsi"/>
          <w:sz w:val="24"/>
          <w:szCs w:val="24"/>
        </w:rPr>
      </w:pPr>
      <w:r>
        <w:rPr>
          <w:rFonts w:asciiTheme="minorHAnsi" w:hAnsiTheme="minorHAnsi" w:cstheme="minorHAnsi"/>
          <w:sz w:val="24"/>
          <w:szCs w:val="24"/>
        </w:rPr>
        <w:t>5</w:t>
      </w:r>
      <w:r w:rsidR="00BD1372">
        <w:rPr>
          <w:rFonts w:asciiTheme="minorHAnsi" w:hAnsiTheme="minorHAnsi" w:cstheme="minorHAnsi"/>
          <w:sz w:val="24"/>
          <w:szCs w:val="24"/>
        </w:rPr>
        <w:t xml:space="preserve"> PNW Teacher Vacancies</w:t>
      </w:r>
      <w:r>
        <w:rPr>
          <w:rFonts w:asciiTheme="minorHAnsi" w:hAnsiTheme="minorHAnsi" w:cstheme="minorHAnsi"/>
          <w:sz w:val="24"/>
          <w:szCs w:val="24"/>
        </w:rPr>
        <w:t xml:space="preserve"> (for the next school year)</w:t>
      </w:r>
      <w:r w:rsidR="00BD1372">
        <w:rPr>
          <w:rFonts w:asciiTheme="minorHAnsi" w:hAnsiTheme="minorHAnsi" w:cstheme="minorHAnsi"/>
          <w:sz w:val="24"/>
          <w:szCs w:val="24"/>
        </w:rPr>
        <w:br/>
        <w:t>- Immanuel LS in Salem, OR (Gr. 4-5)</w:t>
      </w:r>
      <w:r w:rsidR="00BD1372">
        <w:rPr>
          <w:rFonts w:asciiTheme="minorHAnsi" w:hAnsiTheme="minorHAnsi" w:cstheme="minorHAnsi"/>
          <w:sz w:val="24"/>
          <w:szCs w:val="24"/>
        </w:rPr>
        <w:br/>
        <w:t>- Holy Trinity LS in Des Moines, WA (</w:t>
      </w:r>
      <w:r>
        <w:rPr>
          <w:rFonts w:asciiTheme="minorHAnsi" w:hAnsiTheme="minorHAnsi" w:cstheme="minorHAnsi"/>
          <w:sz w:val="24"/>
          <w:szCs w:val="24"/>
        </w:rPr>
        <w:t>Gr. 5</w:t>
      </w:r>
      <w:r w:rsidR="00BD1372">
        <w:rPr>
          <w:rFonts w:asciiTheme="minorHAnsi" w:hAnsiTheme="minorHAnsi" w:cstheme="minorHAnsi"/>
          <w:sz w:val="24"/>
          <w:szCs w:val="24"/>
        </w:rPr>
        <w:t>)</w:t>
      </w:r>
      <w:r w:rsidR="00BD1372">
        <w:rPr>
          <w:rFonts w:asciiTheme="minorHAnsi" w:hAnsiTheme="minorHAnsi" w:cstheme="minorHAnsi"/>
          <w:sz w:val="24"/>
          <w:szCs w:val="24"/>
        </w:rPr>
        <w:br/>
        <w:t>- St. Matthew LS in Spokane, WA (Gr. 3)</w:t>
      </w:r>
      <w:r>
        <w:rPr>
          <w:rFonts w:asciiTheme="minorHAnsi" w:hAnsiTheme="minorHAnsi" w:cstheme="minorHAnsi"/>
          <w:sz w:val="24"/>
          <w:szCs w:val="24"/>
        </w:rPr>
        <w:br/>
        <w:t>- Christ the King LS in Bremerton, WA (Gr. 5-6 and 7-8)</w:t>
      </w:r>
      <w:r w:rsidR="00BD1372" w:rsidRPr="007D02C9">
        <w:rPr>
          <w:rFonts w:asciiTheme="minorHAnsi" w:hAnsiTheme="minorHAnsi" w:cstheme="minorHAnsi"/>
          <w:sz w:val="24"/>
          <w:szCs w:val="24"/>
        </w:rPr>
        <w:t xml:space="preserve"> </w:t>
      </w:r>
      <w:r w:rsidR="009F072B" w:rsidRPr="007D02C9">
        <w:rPr>
          <w:rFonts w:asciiTheme="minorHAnsi" w:hAnsiTheme="minorHAnsi" w:cstheme="minorHAnsi"/>
          <w:sz w:val="24"/>
          <w:szCs w:val="24"/>
        </w:rPr>
        <w:t xml:space="preserve"> </w:t>
      </w:r>
    </w:p>
    <w:p w14:paraId="329DC6D7" w14:textId="77777777" w:rsidR="00BE1021" w:rsidRDefault="00BE1021" w:rsidP="006A37A7">
      <w:pPr>
        <w:pStyle w:val="BodyText"/>
        <w:tabs>
          <w:tab w:val="left" w:pos="10800"/>
        </w:tabs>
        <w:rPr>
          <w:rFonts w:asciiTheme="minorHAnsi" w:hAnsiTheme="minorHAnsi" w:cstheme="minorHAnsi"/>
          <w:b/>
          <w:bCs/>
          <w:color w:val="1F497D" w:themeColor="text2"/>
          <w:sz w:val="24"/>
          <w:szCs w:val="24"/>
        </w:rPr>
      </w:pPr>
    </w:p>
    <w:p w14:paraId="063F5A8F" w14:textId="1D94FE1A" w:rsidR="00DE6D37" w:rsidRPr="00B233DE" w:rsidRDefault="00DE6D37" w:rsidP="00DE6D37">
      <w:pPr>
        <w:pStyle w:val="BodyText"/>
        <w:tabs>
          <w:tab w:val="left" w:pos="10800"/>
        </w:tabs>
        <w:ind w:left="180"/>
        <w:rPr>
          <w:rFonts w:asciiTheme="minorHAnsi" w:hAnsiTheme="minorHAnsi" w:cstheme="minorHAnsi"/>
          <w:b/>
          <w:bCs/>
          <w:color w:val="1F497D" w:themeColor="text2"/>
          <w:sz w:val="24"/>
          <w:szCs w:val="24"/>
        </w:rPr>
      </w:pPr>
      <w:r>
        <w:rPr>
          <w:rFonts w:asciiTheme="minorHAnsi" w:hAnsiTheme="minorHAnsi" w:cstheme="minorHAnsi"/>
          <w:b/>
          <w:bCs/>
          <w:color w:val="1F497D" w:themeColor="text2"/>
          <w:sz w:val="24"/>
          <w:szCs w:val="24"/>
        </w:rPr>
        <w:t xml:space="preserve">Upcoming Events </w:t>
      </w:r>
    </w:p>
    <w:p w14:paraId="4781CCD5" w14:textId="77777777" w:rsidR="00DE6D37" w:rsidRPr="008D52AE" w:rsidRDefault="00DE6D37" w:rsidP="00DE6D37">
      <w:pPr>
        <w:pStyle w:val="NormalWeb"/>
        <w:tabs>
          <w:tab w:val="left" w:pos="10800"/>
        </w:tabs>
        <w:spacing w:before="0" w:beforeAutospacing="0" w:after="60" w:afterAutospacing="0"/>
        <w:ind w:left="180"/>
        <w:rPr>
          <w:rFonts w:asciiTheme="minorHAnsi" w:hAnsiTheme="minorHAnsi" w:cstheme="minorHAnsi"/>
          <w:color w:val="333333"/>
          <w:sz w:val="16"/>
          <w:szCs w:val="16"/>
        </w:rPr>
      </w:pPr>
    </w:p>
    <w:p w14:paraId="5F975274" w14:textId="2F87A621" w:rsidR="00DE6D37" w:rsidRPr="009E08E1" w:rsidRDefault="00DE6D37" w:rsidP="00DE6D37">
      <w:pPr>
        <w:tabs>
          <w:tab w:val="left" w:pos="720"/>
          <w:tab w:val="left" w:pos="810"/>
        </w:tabs>
        <w:rPr>
          <w:rFonts w:asciiTheme="minorHAnsi" w:hAnsiTheme="minorHAnsi" w:cstheme="minorBidi"/>
          <w:sz w:val="24"/>
          <w:szCs w:val="24"/>
        </w:rPr>
      </w:pPr>
      <w:r>
        <w:rPr>
          <w:rFonts w:asciiTheme="minorHAnsi" w:hAnsiTheme="minorHAnsi" w:cstheme="minorBidi"/>
        </w:rPr>
        <w:tab/>
      </w:r>
      <w:r w:rsidRPr="009E08E1">
        <w:rPr>
          <w:rFonts w:asciiTheme="minorHAnsi" w:hAnsiTheme="minorHAnsi" w:cstheme="minorBidi"/>
          <w:sz w:val="24"/>
          <w:szCs w:val="24"/>
        </w:rPr>
        <w:t xml:space="preserve">January 2-6, </w:t>
      </w:r>
      <w:proofErr w:type="gramStart"/>
      <w:r w:rsidRPr="009E08E1">
        <w:rPr>
          <w:rFonts w:asciiTheme="minorHAnsi" w:hAnsiTheme="minorHAnsi" w:cstheme="minorBidi"/>
          <w:sz w:val="24"/>
          <w:szCs w:val="24"/>
        </w:rPr>
        <w:t>2023</w:t>
      </w:r>
      <w:proofErr w:type="gramEnd"/>
      <w:r w:rsidRPr="009E08E1">
        <w:rPr>
          <w:rFonts w:asciiTheme="minorHAnsi" w:hAnsiTheme="minorHAnsi" w:cstheme="minorBidi"/>
          <w:sz w:val="24"/>
          <w:szCs w:val="24"/>
        </w:rPr>
        <w:tab/>
        <w:t>Winter COP Meetings</w:t>
      </w:r>
    </w:p>
    <w:p w14:paraId="38E3F5D1" w14:textId="59689DFE" w:rsidR="00DE6D37" w:rsidRPr="009E08E1" w:rsidRDefault="00DE6D37" w:rsidP="00DE6D37">
      <w:pPr>
        <w:tabs>
          <w:tab w:val="left" w:pos="720"/>
          <w:tab w:val="left" w:pos="810"/>
        </w:tabs>
        <w:rPr>
          <w:rFonts w:asciiTheme="minorHAnsi" w:hAnsiTheme="minorHAnsi" w:cstheme="minorHAnsi"/>
          <w:sz w:val="24"/>
          <w:szCs w:val="24"/>
        </w:rPr>
      </w:pPr>
      <w:r w:rsidRPr="009E08E1">
        <w:rPr>
          <w:rFonts w:asciiTheme="minorHAnsi" w:hAnsiTheme="minorHAnsi" w:cstheme="minorBidi"/>
          <w:sz w:val="24"/>
          <w:szCs w:val="24"/>
        </w:rPr>
        <w:t xml:space="preserve"> </w:t>
      </w:r>
      <w:r w:rsidRPr="009E08E1">
        <w:rPr>
          <w:rFonts w:asciiTheme="minorHAnsi" w:hAnsiTheme="minorHAnsi" w:cstheme="minorBidi"/>
          <w:sz w:val="24"/>
          <w:szCs w:val="24"/>
        </w:rPr>
        <w:tab/>
      </w:r>
      <w:r w:rsidRPr="009E08E1">
        <w:rPr>
          <w:rFonts w:asciiTheme="minorHAnsi" w:hAnsiTheme="minorHAnsi" w:cstheme="minorHAnsi"/>
          <w:sz w:val="24"/>
          <w:szCs w:val="24"/>
        </w:rPr>
        <w:t xml:space="preserve">January 16-18,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t>Lutheran Leadership Conference, Chicago, IL</w:t>
      </w:r>
    </w:p>
    <w:p w14:paraId="1D82077F" w14:textId="3505AA98" w:rsidR="00DE6D37" w:rsidRPr="009E08E1" w:rsidRDefault="00DE6D37" w:rsidP="00DE6D37">
      <w:pPr>
        <w:tabs>
          <w:tab w:val="left" w:pos="720"/>
          <w:tab w:val="left" w:pos="810"/>
        </w:tabs>
        <w:rPr>
          <w:rFonts w:asciiTheme="minorHAnsi" w:hAnsiTheme="minorHAnsi" w:cstheme="minorHAnsi"/>
          <w:sz w:val="24"/>
          <w:szCs w:val="24"/>
        </w:rPr>
      </w:pPr>
      <w:r w:rsidRPr="009E08E1">
        <w:rPr>
          <w:rFonts w:asciiTheme="minorHAnsi" w:hAnsiTheme="minorHAnsi" w:cstheme="minorHAnsi"/>
          <w:sz w:val="24"/>
          <w:szCs w:val="24"/>
        </w:rPr>
        <w:t xml:space="preserve">  </w:t>
      </w:r>
      <w:r w:rsidRPr="009E08E1">
        <w:rPr>
          <w:rFonts w:asciiTheme="minorHAnsi" w:hAnsiTheme="minorHAnsi" w:cstheme="minorHAnsi"/>
          <w:sz w:val="24"/>
          <w:szCs w:val="24"/>
        </w:rPr>
        <w:tab/>
        <w:t>February</w:t>
      </w:r>
      <w:r w:rsidR="00030CB3">
        <w:rPr>
          <w:rFonts w:asciiTheme="minorHAnsi" w:hAnsiTheme="minorHAnsi" w:cstheme="minorHAnsi"/>
          <w:sz w:val="24"/>
          <w:szCs w:val="24"/>
        </w:rPr>
        <w:t xml:space="preserve"> 7-9, </w:t>
      </w:r>
      <w:proofErr w:type="gramStart"/>
      <w:r w:rsidR="00030CB3">
        <w:rPr>
          <w:rFonts w:asciiTheme="minorHAnsi" w:hAnsiTheme="minorHAnsi" w:cstheme="minorHAnsi"/>
          <w:sz w:val="24"/>
          <w:szCs w:val="24"/>
        </w:rPr>
        <w:t>2023</w:t>
      </w:r>
      <w:proofErr w:type="gramEnd"/>
      <w:r w:rsidR="00030CB3">
        <w:rPr>
          <w:rFonts w:asciiTheme="minorHAnsi" w:hAnsiTheme="minorHAnsi" w:cstheme="minorHAnsi"/>
          <w:sz w:val="24"/>
          <w:szCs w:val="24"/>
        </w:rPr>
        <w:tab/>
      </w:r>
      <w:r w:rsidRPr="009E08E1">
        <w:rPr>
          <w:rFonts w:asciiTheme="minorHAnsi" w:hAnsiTheme="minorHAnsi" w:cstheme="minorHAnsi"/>
          <w:sz w:val="24"/>
          <w:szCs w:val="24"/>
        </w:rPr>
        <w:t>PNW Missionaries’ Conference</w:t>
      </w:r>
      <w:r w:rsidR="007614B3" w:rsidRPr="009E08E1">
        <w:rPr>
          <w:rFonts w:asciiTheme="minorHAnsi" w:hAnsiTheme="minorHAnsi" w:cstheme="minorHAnsi"/>
          <w:sz w:val="24"/>
          <w:szCs w:val="24"/>
        </w:rPr>
        <w:t>, Cross of Christ, N. Nampa, ID</w:t>
      </w:r>
    </w:p>
    <w:p w14:paraId="5FB3B3FD" w14:textId="38E0DE2D" w:rsidR="00DE6D37" w:rsidRPr="009E08E1" w:rsidRDefault="00DE6D37" w:rsidP="00DE6D37">
      <w:pPr>
        <w:tabs>
          <w:tab w:val="left" w:pos="720"/>
          <w:tab w:val="left" w:pos="810"/>
        </w:tabs>
        <w:rPr>
          <w:rFonts w:asciiTheme="minorHAnsi" w:hAnsiTheme="minorHAnsi" w:cstheme="minorBidi"/>
          <w:i/>
          <w:iCs/>
          <w:sz w:val="24"/>
          <w:szCs w:val="24"/>
        </w:rPr>
      </w:pPr>
      <w:r w:rsidRPr="009E08E1">
        <w:rPr>
          <w:rFonts w:asciiTheme="minorHAnsi" w:hAnsiTheme="minorHAnsi" w:cstheme="minorHAnsi"/>
          <w:sz w:val="24"/>
          <w:szCs w:val="24"/>
        </w:rPr>
        <w:t xml:space="preserve">  </w:t>
      </w:r>
      <w:r w:rsidRPr="009E08E1">
        <w:rPr>
          <w:rFonts w:asciiTheme="minorHAnsi" w:hAnsiTheme="minorHAnsi" w:cstheme="minorHAnsi"/>
          <w:sz w:val="24"/>
          <w:szCs w:val="24"/>
        </w:rPr>
        <w:tab/>
        <w:t>March</w:t>
      </w:r>
      <w:r w:rsidR="00F60B46">
        <w:rPr>
          <w:rFonts w:asciiTheme="minorHAnsi" w:hAnsiTheme="minorHAnsi" w:cstheme="minorHAnsi"/>
          <w:sz w:val="24"/>
          <w:szCs w:val="24"/>
        </w:rPr>
        <w:t xml:space="preserve"> 16-17, </w:t>
      </w:r>
      <w:proofErr w:type="gramStart"/>
      <w:r w:rsidR="00F60B46">
        <w:rPr>
          <w:rFonts w:asciiTheme="minorHAnsi" w:hAnsiTheme="minorHAnsi" w:cstheme="minorHAnsi"/>
          <w:sz w:val="24"/>
          <w:szCs w:val="24"/>
        </w:rPr>
        <w:t>2023</w:t>
      </w:r>
      <w:proofErr w:type="gramEnd"/>
      <w:r w:rsidRPr="009E08E1">
        <w:rPr>
          <w:rFonts w:asciiTheme="minorHAnsi" w:hAnsiTheme="minorHAnsi" w:cstheme="minorHAnsi"/>
          <w:sz w:val="24"/>
          <w:szCs w:val="24"/>
        </w:rPr>
        <w:tab/>
        <w:t>Spring Teachers’ Conference</w:t>
      </w:r>
      <w:r w:rsidR="00F60B46">
        <w:rPr>
          <w:rFonts w:asciiTheme="minorHAnsi" w:hAnsiTheme="minorHAnsi" w:cstheme="minorHAnsi"/>
          <w:sz w:val="24"/>
          <w:szCs w:val="24"/>
        </w:rPr>
        <w:t>, Grace, Portland, OR</w:t>
      </w:r>
    </w:p>
    <w:p w14:paraId="7F1CFF43" w14:textId="77777777" w:rsidR="00FC1550" w:rsidRDefault="00DE6D37"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 xml:space="preserve">March 27-29,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t>Spring COP Meetings</w:t>
      </w:r>
    </w:p>
    <w:p w14:paraId="4B430D79" w14:textId="7D93AB0A" w:rsidR="00DE6D37" w:rsidRPr="009E08E1" w:rsidRDefault="00FC1550" w:rsidP="00DE6D37">
      <w:pPr>
        <w:pStyle w:val="ListParagraph"/>
        <w:ind w:left="720"/>
        <w:rPr>
          <w:rFonts w:asciiTheme="minorHAnsi" w:hAnsiTheme="minorHAnsi" w:cstheme="minorHAnsi"/>
          <w:sz w:val="24"/>
          <w:szCs w:val="24"/>
        </w:rPr>
      </w:pPr>
      <w:r>
        <w:rPr>
          <w:rFonts w:asciiTheme="minorHAnsi" w:hAnsiTheme="minorHAnsi" w:cstheme="minorHAnsi"/>
          <w:sz w:val="24"/>
          <w:szCs w:val="24"/>
        </w:rPr>
        <w:t>April 22</w:t>
      </w:r>
      <w:r w:rsidR="008223F8">
        <w:rPr>
          <w:rFonts w:asciiTheme="minorHAnsi" w:hAnsiTheme="minorHAnsi" w:cstheme="minorHAnsi"/>
          <w:sz w:val="24"/>
          <w:szCs w:val="24"/>
        </w:rPr>
        <w:t>-23</w:t>
      </w:r>
      <w:r>
        <w:rPr>
          <w:rFonts w:asciiTheme="minorHAnsi" w:hAnsiTheme="minorHAnsi" w:cstheme="minorHAnsi"/>
          <w:sz w:val="24"/>
          <w:szCs w:val="24"/>
        </w:rPr>
        <w:t xml:space="preserve">, </w:t>
      </w:r>
      <w:proofErr w:type="gramStart"/>
      <w:r>
        <w:rPr>
          <w:rFonts w:asciiTheme="minorHAnsi" w:hAnsiTheme="minorHAnsi" w:cstheme="minorHAnsi"/>
          <w:sz w:val="24"/>
          <w:szCs w:val="24"/>
        </w:rPr>
        <w:t>2023</w:t>
      </w:r>
      <w:proofErr w:type="gramEnd"/>
      <w:r>
        <w:rPr>
          <w:rFonts w:asciiTheme="minorHAnsi" w:hAnsiTheme="minorHAnsi" w:cstheme="minorHAnsi"/>
          <w:sz w:val="24"/>
          <w:szCs w:val="24"/>
        </w:rPr>
        <w:tab/>
        <w:t>PNW Men’s Retreat</w:t>
      </w:r>
      <w:r w:rsidR="008223F8">
        <w:rPr>
          <w:rFonts w:asciiTheme="minorHAnsi" w:hAnsiTheme="minorHAnsi" w:cstheme="minorHAnsi"/>
          <w:sz w:val="24"/>
          <w:szCs w:val="24"/>
        </w:rPr>
        <w:t>, WA</w:t>
      </w:r>
      <w:r>
        <w:rPr>
          <w:rFonts w:asciiTheme="minorHAnsi" w:hAnsiTheme="minorHAnsi" w:cstheme="minorHAnsi"/>
          <w:sz w:val="24"/>
          <w:szCs w:val="24"/>
        </w:rPr>
        <w:t xml:space="preserve"> </w:t>
      </w:r>
      <w:r w:rsidR="00DE6D37" w:rsidRPr="009E08E1">
        <w:rPr>
          <w:rFonts w:asciiTheme="minorHAnsi" w:hAnsiTheme="minorHAnsi" w:cstheme="minorHAnsi"/>
          <w:sz w:val="24"/>
          <w:szCs w:val="24"/>
        </w:rPr>
        <w:t xml:space="preserve"> </w:t>
      </w:r>
    </w:p>
    <w:p w14:paraId="6668B2EC" w14:textId="59534748" w:rsidR="00DE6D37" w:rsidRPr="009E08E1" w:rsidRDefault="00DE6D37"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 xml:space="preserve">May 11-12,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t xml:space="preserve">MLC Assignment Meetings, New Ulm, MN </w:t>
      </w:r>
    </w:p>
    <w:p w14:paraId="59A4EB03" w14:textId="682B09B4" w:rsidR="00DE6D37" w:rsidRPr="009E08E1" w:rsidRDefault="00DE6D37"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 xml:space="preserve">May 13,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r>
      <w:r w:rsidRPr="009E08E1">
        <w:rPr>
          <w:rFonts w:asciiTheme="minorHAnsi" w:hAnsiTheme="minorHAnsi" w:cstheme="minorHAnsi"/>
          <w:sz w:val="24"/>
          <w:szCs w:val="24"/>
        </w:rPr>
        <w:tab/>
        <w:t>MLC Commencement and Call Services, New Ulm, MN</w:t>
      </w:r>
    </w:p>
    <w:p w14:paraId="65284E83" w14:textId="70D7CFA6" w:rsidR="00DE6D37" w:rsidRPr="009E08E1" w:rsidRDefault="00DE6D37"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 xml:space="preserve">May 23-24,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t xml:space="preserve">WLS Assignment Meetings, Mequon, WI </w:t>
      </w:r>
    </w:p>
    <w:p w14:paraId="5658F505" w14:textId="56A8AB67" w:rsidR="00DE6D37" w:rsidRPr="009E08E1" w:rsidRDefault="00DE6D37"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 xml:space="preserve">May 25,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r>
      <w:r w:rsidRPr="009E08E1">
        <w:rPr>
          <w:rFonts w:asciiTheme="minorHAnsi" w:hAnsiTheme="minorHAnsi" w:cstheme="minorHAnsi"/>
          <w:sz w:val="24"/>
          <w:szCs w:val="24"/>
        </w:rPr>
        <w:tab/>
        <w:t xml:space="preserve">WLS Call Service  </w:t>
      </w:r>
    </w:p>
    <w:p w14:paraId="1EBB5B83" w14:textId="77777777" w:rsidR="007614B3" w:rsidRPr="009E08E1" w:rsidRDefault="00DE6D37"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 xml:space="preserve">May 26,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r>
      <w:r w:rsidRPr="009E08E1">
        <w:rPr>
          <w:rFonts w:asciiTheme="minorHAnsi" w:hAnsiTheme="minorHAnsi" w:cstheme="minorHAnsi"/>
          <w:sz w:val="24"/>
          <w:szCs w:val="24"/>
        </w:rPr>
        <w:tab/>
        <w:t>WLS Graduation</w:t>
      </w:r>
    </w:p>
    <w:p w14:paraId="2DBC9D34" w14:textId="63856046" w:rsidR="00DE6D37" w:rsidRPr="009E08E1" w:rsidRDefault="007614B3" w:rsidP="00DE6D37">
      <w:pPr>
        <w:pStyle w:val="ListParagraph"/>
        <w:ind w:left="720"/>
        <w:rPr>
          <w:rFonts w:asciiTheme="minorHAnsi" w:hAnsiTheme="minorHAnsi" w:cstheme="minorHAnsi"/>
          <w:sz w:val="24"/>
          <w:szCs w:val="24"/>
        </w:rPr>
      </w:pPr>
      <w:r w:rsidRPr="009E08E1">
        <w:rPr>
          <w:rFonts w:asciiTheme="minorHAnsi" w:hAnsiTheme="minorHAnsi" w:cstheme="minorHAnsi"/>
          <w:sz w:val="24"/>
          <w:szCs w:val="24"/>
        </w:rPr>
        <w:t>June</w:t>
      </w:r>
      <w:r w:rsidR="00F60B46">
        <w:rPr>
          <w:rFonts w:asciiTheme="minorHAnsi" w:hAnsiTheme="minorHAnsi" w:cstheme="minorHAnsi"/>
          <w:sz w:val="24"/>
          <w:szCs w:val="24"/>
        </w:rPr>
        <w:t xml:space="preserve"> 3, </w:t>
      </w:r>
      <w:proofErr w:type="gramStart"/>
      <w:r w:rsidR="00F60B46">
        <w:rPr>
          <w:rFonts w:asciiTheme="minorHAnsi" w:hAnsiTheme="minorHAnsi" w:cstheme="minorHAnsi"/>
          <w:sz w:val="24"/>
          <w:szCs w:val="24"/>
        </w:rPr>
        <w:t>2023</w:t>
      </w:r>
      <w:proofErr w:type="gramEnd"/>
      <w:r w:rsidRPr="009E08E1">
        <w:rPr>
          <w:rFonts w:asciiTheme="minorHAnsi" w:hAnsiTheme="minorHAnsi" w:cstheme="minorHAnsi"/>
          <w:sz w:val="24"/>
          <w:szCs w:val="24"/>
        </w:rPr>
        <w:tab/>
      </w:r>
      <w:r w:rsidRPr="009E08E1">
        <w:rPr>
          <w:rFonts w:asciiTheme="minorHAnsi" w:hAnsiTheme="minorHAnsi" w:cstheme="minorHAnsi"/>
          <w:sz w:val="24"/>
          <w:szCs w:val="24"/>
        </w:rPr>
        <w:tab/>
        <w:t>Evergreen LHS Graduation, Tacoma, WA</w:t>
      </w:r>
      <w:r w:rsidR="00DE6D37" w:rsidRPr="009E08E1">
        <w:rPr>
          <w:rFonts w:asciiTheme="minorHAnsi" w:hAnsiTheme="minorHAnsi" w:cstheme="minorHAnsi"/>
          <w:sz w:val="24"/>
          <w:szCs w:val="24"/>
        </w:rPr>
        <w:t xml:space="preserve"> </w:t>
      </w:r>
    </w:p>
    <w:p w14:paraId="40DFAA5C" w14:textId="334F7E30" w:rsidR="00DE6D37" w:rsidRPr="009E08E1" w:rsidRDefault="007614B3" w:rsidP="00DE6D37">
      <w:pPr>
        <w:pStyle w:val="NoSpacing"/>
        <w:ind w:firstLine="720"/>
        <w:rPr>
          <w:rFonts w:asciiTheme="minorHAnsi" w:hAnsiTheme="minorHAnsi" w:cstheme="minorHAnsi"/>
          <w:sz w:val="24"/>
          <w:szCs w:val="24"/>
        </w:rPr>
      </w:pPr>
      <w:r w:rsidRPr="009E08E1">
        <w:rPr>
          <w:rFonts w:asciiTheme="minorHAnsi" w:hAnsiTheme="minorHAnsi" w:cstheme="minorHAnsi"/>
          <w:sz w:val="24"/>
          <w:szCs w:val="24"/>
        </w:rPr>
        <w:t xml:space="preserve">June 12-15, </w:t>
      </w:r>
      <w:proofErr w:type="gramStart"/>
      <w:r w:rsidRPr="009E08E1">
        <w:rPr>
          <w:rFonts w:asciiTheme="minorHAnsi" w:hAnsiTheme="minorHAnsi" w:cstheme="minorHAnsi"/>
          <w:sz w:val="24"/>
          <w:szCs w:val="24"/>
        </w:rPr>
        <w:t>2023</w:t>
      </w:r>
      <w:proofErr w:type="gramEnd"/>
      <w:r w:rsidRPr="009E08E1">
        <w:rPr>
          <w:rFonts w:asciiTheme="minorHAnsi" w:hAnsiTheme="minorHAnsi" w:cstheme="minorHAnsi"/>
          <w:sz w:val="24"/>
          <w:szCs w:val="24"/>
        </w:rPr>
        <w:tab/>
        <w:t>Continuing Education Week, ELHS, Tacoma, WA</w:t>
      </w:r>
    </w:p>
    <w:p w14:paraId="75A84C37" w14:textId="37A61A1C" w:rsidR="00BA1A27" w:rsidRPr="005575CB" w:rsidRDefault="00BF0B86" w:rsidP="005575CB">
      <w:pPr>
        <w:pStyle w:val="NoSpacing"/>
        <w:ind w:firstLine="720"/>
        <w:rPr>
          <w:rFonts w:asciiTheme="minorHAnsi" w:hAnsiTheme="minorHAnsi" w:cstheme="minorHAnsi"/>
          <w:sz w:val="24"/>
          <w:szCs w:val="24"/>
        </w:rPr>
      </w:pPr>
      <w:r w:rsidRPr="009E08E1">
        <w:rPr>
          <w:rFonts w:asciiTheme="minorHAnsi" w:hAnsiTheme="minorHAnsi" w:cstheme="minorHAnsi"/>
          <w:sz w:val="24"/>
          <w:szCs w:val="24"/>
        </w:rPr>
        <w:t>July</w:t>
      </w:r>
      <w:r w:rsidR="00A56DA3">
        <w:rPr>
          <w:rFonts w:asciiTheme="minorHAnsi" w:hAnsiTheme="minorHAnsi" w:cstheme="minorHAnsi"/>
          <w:sz w:val="24"/>
          <w:szCs w:val="24"/>
        </w:rPr>
        <w:t xml:space="preserve"> 31-Aug. 3, </w:t>
      </w:r>
      <w:proofErr w:type="gramStart"/>
      <w:r w:rsidR="00A56DA3">
        <w:rPr>
          <w:rFonts w:asciiTheme="minorHAnsi" w:hAnsiTheme="minorHAnsi" w:cstheme="minorHAnsi"/>
          <w:sz w:val="24"/>
          <w:szCs w:val="24"/>
        </w:rPr>
        <w:t>2023</w:t>
      </w:r>
      <w:proofErr w:type="gramEnd"/>
      <w:r w:rsidR="00A56DA3">
        <w:rPr>
          <w:rFonts w:asciiTheme="minorHAnsi" w:hAnsiTheme="minorHAnsi" w:cstheme="minorHAnsi"/>
          <w:sz w:val="24"/>
          <w:szCs w:val="24"/>
        </w:rPr>
        <w:t xml:space="preserve"> </w:t>
      </w:r>
      <w:r w:rsidRPr="009E08E1">
        <w:rPr>
          <w:rFonts w:asciiTheme="minorHAnsi" w:hAnsiTheme="minorHAnsi" w:cstheme="minorHAnsi"/>
          <w:sz w:val="24"/>
          <w:szCs w:val="24"/>
        </w:rPr>
        <w:tab/>
        <w:t>WELS Synod Convention, MLS, Saginaw, MI</w:t>
      </w:r>
    </w:p>
    <w:p w14:paraId="5600C5DB" w14:textId="77777777" w:rsidR="00FE5E3C" w:rsidRPr="002B4A45" w:rsidRDefault="00FE5E3C" w:rsidP="00FC291C">
      <w:pPr>
        <w:pStyle w:val="NormalWeb"/>
        <w:tabs>
          <w:tab w:val="left" w:pos="10800"/>
        </w:tabs>
        <w:spacing w:before="0" w:beforeAutospacing="0" w:after="60" w:afterAutospacing="0"/>
        <w:rPr>
          <w:rFonts w:asciiTheme="minorHAnsi" w:hAnsiTheme="minorHAnsi" w:cstheme="minorHAnsi"/>
          <w:sz w:val="16"/>
          <w:szCs w:val="16"/>
        </w:rPr>
      </w:pPr>
    </w:p>
    <w:p w14:paraId="1D1067D9" w14:textId="196C9EF7" w:rsidR="00FC291C" w:rsidRDefault="00FC291C" w:rsidP="00FC291C">
      <w:pPr>
        <w:pStyle w:val="NoSpacing"/>
        <w:ind w:firstLine="720"/>
        <w:rPr>
          <w:rFonts w:asciiTheme="minorHAnsi" w:hAnsiTheme="minorHAnsi" w:cstheme="minorHAnsi"/>
          <w:sz w:val="24"/>
          <w:szCs w:val="24"/>
        </w:rPr>
      </w:pPr>
      <w:r w:rsidRPr="00BA1A27">
        <w:rPr>
          <w:rFonts w:asciiTheme="minorHAnsi" w:hAnsiTheme="minorHAnsi" w:cstheme="minorHAnsi"/>
          <w:sz w:val="24"/>
          <w:szCs w:val="24"/>
        </w:rPr>
        <w:t>District Web: welspnw.weebly.com</w:t>
      </w:r>
    </w:p>
    <w:p w14:paraId="079ABAE6" w14:textId="7F0FD2A1" w:rsidR="00FE5E3C" w:rsidRDefault="00FE5E3C" w:rsidP="00FC291C">
      <w:pPr>
        <w:pStyle w:val="NoSpacing"/>
        <w:ind w:firstLine="720"/>
        <w:rPr>
          <w:rFonts w:asciiTheme="minorHAnsi" w:hAnsiTheme="minorHAnsi" w:cstheme="minorHAnsi"/>
          <w:i/>
          <w:sz w:val="24"/>
          <w:szCs w:val="24"/>
        </w:rPr>
      </w:pPr>
      <w:r w:rsidRPr="00BA1A27">
        <w:rPr>
          <w:rFonts w:asciiTheme="minorHAnsi" w:hAnsiTheme="minorHAnsi" w:cstheme="minorHAnsi"/>
          <w:sz w:val="24"/>
          <w:szCs w:val="24"/>
        </w:rPr>
        <w:t xml:space="preserve">District Admin </w:t>
      </w:r>
      <w:proofErr w:type="spellStart"/>
      <w:r w:rsidRPr="00BA1A27">
        <w:rPr>
          <w:rFonts w:asciiTheme="minorHAnsi" w:hAnsiTheme="minorHAnsi" w:cstheme="minorHAnsi"/>
          <w:sz w:val="24"/>
          <w:szCs w:val="24"/>
        </w:rPr>
        <w:t>Ass’t</w:t>
      </w:r>
      <w:proofErr w:type="spellEnd"/>
      <w:r w:rsidRPr="00BA1A27">
        <w:rPr>
          <w:rFonts w:asciiTheme="minorHAnsi" w:hAnsiTheme="minorHAnsi" w:cstheme="minorHAnsi"/>
          <w:sz w:val="24"/>
          <w:szCs w:val="24"/>
        </w:rPr>
        <w:t xml:space="preserve">, Deb </w:t>
      </w:r>
      <w:proofErr w:type="spellStart"/>
      <w:r w:rsidRPr="00BA1A27">
        <w:rPr>
          <w:rFonts w:asciiTheme="minorHAnsi" w:hAnsiTheme="minorHAnsi" w:cstheme="minorHAnsi"/>
          <w:sz w:val="24"/>
          <w:szCs w:val="24"/>
        </w:rPr>
        <w:t>Arstein’s</w:t>
      </w:r>
      <w:proofErr w:type="spellEnd"/>
      <w:r w:rsidRPr="00BA1A27">
        <w:rPr>
          <w:rFonts w:asciiTheme="minorHAnsi" w:hAnsiTheme="minorHAnsi" w:cstheme="minorHAnsi"/>
          <w:sz w:val="24"/>
          <w:szCs w:val="24"/>
        </w:rPr>
        <w:t xml:space="preserve"> email address – </w:t>
      </w:r>
      <w:hyperlink r:id="rId20" w:history="1">
        <w:r w:rsidRPr="00BA1A27">
          <w:rPr>
            <w:rStyle w:val="Hyperlink"/>
            <w:rFonts w:asciiTheme="minorHAnsi" w:hAnsiTheme="minorHAnsi" w:cstheme="minorHAnsi"/>
            <w:sz w:val="24"/>
            <w:szCs w:val="24"/>
          </w:rPr>
          <w:t>deb.arstein@cocboise.org</w:t>
        </w:r>
      </w:hyperlink>
      <w:r w:rsidRPr="00BA1A27">
        <w:rPr>
          <w:rFonts w:asciiTheme="minorHAnsi" w:hAnsiTheme="minorHAnsi" w:cstheme="minorHAnsi"/>
          <w:sz w:val="24"/>
          <w:szCs w:val="24"/>
        </w:rPr>
        <w:t xml:space="preserve">  </w:t>
      </w:r>
      <w:r w:rsidRPr="00BA1A27">
        <w:rPr>
          <w:rFonts w:asciiTheme="minorHAnsi" w:hAnsiTheme="minorHAnsi" w:cstheme="minorHAnsi"/>
          <w:sz w:val="24"/>
          <w:szCs w:val="24"/>
        </w:rPr>
        <w:br/>
        <w:t xml:space="preserve">             </w:t>
      </w:r>
      <w:r w:rsidRPr="00BA1A27">
        <w:rPr>
          <w:rFonts w:asciiTheme="minorHAnsi" w:hAnsiTheme="minorHAnsi" w:cstheme="minorHAnsi"/>
          <w:sz w:val="24"/>
          <w:szCs w:val="24"/>
        </w:rPr>
        <w:tab/>
      </w:r>
    </w:p>
    <w:p w14:paraId="6A4B5345" w14:textId="051B6913" w:rsidR="00BA1A27" w:rsidRPr="00BA1A27" w:rsidRDefault="00BA1A27" w:rsidP="00BA1A27">
      <w:pPr>
        <w:pStyle w:val="NoSpacing"/>
        <w:ind w:left="180"/>
        <w:rPr>
          <w:rFonts w:asciiTheme="minorHAnsi" w:hAnsiTheme="minorHAnsi" w:cstheme="minorHAnsi"/>
          <w:i/>
          <w:sz w:val="24"/>
          <w:szCs w:val="24"/>
        </w:rPr>
      </w:pPr>
      <w:r w:rsidRPr="00BA1A27">
        <w:rPr>
          <w:rFonts w:asciiTheme="minorHAnsi" w:hAnsiTheme="minorHAnsi" w:cstheme="minorHAnsi"/>
          <w:i/>
          <w:sz w:val="24"/>
          <w:szCs w:val="24"/>
        </w:rPr>
        <w:t>Serving our Savior Together,</w:t>
      </w:r>
      <w:r w:rsidRPr="00BA1A27">
        <w:rPr>
          <w:rFonts w:asciiTheme="minorHAnsi" w:hAnsiTheme="minorHAnsi" w:cstheme="minorHAnsi"/>
          <w:i/>
          <w:sz w:val="24"/>
          <w:szCs w:val="24"/>
        </w:rPr>
        <w:br/>
        <w:t xml:space="preserve">Pastor John W. Steinbrenner, </w:t>
      </w:r>
    </w:p>
    <w:p w14:paraId="66C66D8F" w14:textId="77777777" w:rsidR="00BA1A27" w:rsidRPr="00BA1A27" w:rsidRDefault="00BA1A27" w:rsidP="00BA1A27">
      <w:pPr>
        <w:pStyle w:val="BlockText"/>
        <w:ind w:right="0"/>
        <w:rPr>
          <w:rFonts w:asciiTheme="minorHAnsi" w:hAnsiTheme="minorHAnsi" w:cstheme="minorHAnsi"/>
        </w:rPr>
      </w:pPr>
      <w:r w:rsidRPr="00BA1A27">
        <w:rPr>
          <w:rFonts w:asciiTheme="minorHAnsi" w:hAnsiTheme="minorHAnsi" w:cstheme="minorHAnsi"/>
          <w:i/>
        </w:rPr>
        <w:t>PNW District President</w:t>
      </w:r>
    </w:p>
    <w:p w14:paraId="2682C605" w14:textId="696D0CF8" w:rsidR="00BA1A27" w:rsidRDefault="00BA1A27" w:rsidP="00B233DE">
      <w:pPr>
        <w:pStyle w:val="List"/>
        <w:tabs>
          <w:tab w:val="left" w:pos="10800"/>
        </w:tabs>
        <w:spacing w:after="960"/>
        <w:ind w:left="180" w:firstLine="0"/>
        <w:contextualSpacing w:val="0"/>
        <w:rPr>
          <w:rFonts w:cstheme="minorHAnsi"/>
          <w:sz w:val="24"/>
          <w:szCs w:val="24"/>
        </w:rPr>
      </w:pPr>
      <w:r w:rsidRPr="00B233DE">
        <w:rPr>
          <w:rFonts w:cstheme="minorHAnsi"/>
          <w:noProof/>
          <w:sz w:val="24"/>
          <w:szCs w:val="24"/>
        </w:rPr>
        <w:drawing>
          <wp:anchor distT="0" distB="0" distL="114300" distR="114300" simplePos="0" relativeHeight="251665408" behindDoc="0" locked="0" layoutInCell="1" allowOverlap="1" wp14:anchorId="39099E0B" wp14:editId="3B121031">
            <wp:simplePos x="0" y="0"/>
            <wp:positionH relativeFrom="margin">
              <wp:posOffset>345128</wp:posOffset>
            </wp:positionH>
            <wp:positionV relativeFrom="paragraph">
              <wp:posOffset>109988</wp:posOffset>
            </wp:positionV>
            <wp:extent cx="1378806" cy="469329"/>
            <wp:effectExtent l="0" t="0" r="0" b="698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8806" cy="469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ECE85" w14:textId="77777777" w:rsidR="00FD41F9" w:rsidRDefault="00FD41F9" w:rsidP="006C6FE4">
      <w:pPr>
        <w:pStyle w:val="NoSpacing"/>
        <w:ind w:left="180"/>
        <w:rPr>
          <w:rFonts w:asciiTheme="minorHAnsi" w:hAnsiTheme="minorHAnsi" w:cstheme="minorHAnsi"/>
          <w:b/>
          <w:bCs/>
          <w:color w:val="1F497D" w:themeColor="text2"/>
          <w:sz w:val="24"/>
          <w:szCs w:val="24"/>
        </w:rPr>
      </w:pPr>
    </w:p>
    <w:p w14:paraId="3A244E80" w14:textId="77777777" w:rsidR="00BF0A36" w:rsidRDefault="00BF0A36">
      <w:pPr>
        <w:rPr>
          <w:rFonts w:asciiTheme="minorHAnsi" w:hAnsiTheme="minorHAnsi" w:cstheme="minorHAnsi"/>
          <w:b/>
          <w:bCs/>
          <w:color w:val="1F497D" w:themeColor="text2"/>
          <w:sz w:val="24"/>
          <w:szCs w:val="24"/>
        </w:rPr>
      </w:pPr>
      <w:r>
        <w:rPr>
          <w:rFonts w:asciiTheme="minorHAnsi" w:hAnsiTheme="minorHAnsi" w:cstheme="minorHAnsi"/>
          <w:b/>
          <w:bCs/>
          <w:color w:val="1F497D" w:themeColor="text2"/>
          <w:sz w:val="24"/>
          <w:szCs w:val="24"/>
        </w:rPr>
        <w:br w:type="page"/>
      </w:r>
    </w:p>
    <w:p w14:paraId="475D6D06" w14:textId="77F2D6B8" w:rsidR="00DE20F7" w:rsidRDefault="00DE20F7" w:rsidP="006C6FE4">
      <w:pPr>
        <w:pStyle w:val="NoSpacing"/>
        <w:ind w:left="180"/>
        <w:rPr>
          <w:rFonts w:asciiTheme="minorHAnsi" w:hAnsiTheme="minorHAnsi" w:cstheme="minorHAnsi"/>
          <w:sz w:val="24"/>
          <w:szCs w:val="24"/>
        </w:rPr>
      </w:pPr>
      <w:r>
        <w:rPr>
          <w:rFonts w:asciiTheme="minorHAnsi" w:hAnsiTheme="minorHAnsi" w:cstheme="minorHAnsi"/>
          <w:b/>
          <w:bCs/>
          <w:color w:val="1F497D" w:themeColor="text2"/>
          <w:sz w:val="24"/>
          <w:szCs w:val="24"/>
        </w:rPr>
        <w:lastRenderedPageBreak/>
        <w:t>Recent Synodical Council Report</w:t>
      </w:r>
    </w:p>
    <w:p w14:paraId="014BC794" w14:textId="77777777" w:rsidR="00DE20F7" w:rsidRPr="00DE20F7" w:rsidRDefault="00DE20F7" w:rsidP="006C6FE4">
      <w:pPr>
        <w:pStyle w:val="NoSpacing"/>
        <w:ind w:left="180"/>
        <w:rPr>
          <w:rFonts w:asciiTheme="minorHAnsi" w:hAnsiTheme="minorHAnsi" w:cstheme="minorHAnsi"/>
          <w:sz w:val="16"/>
          <w:szCs w:val="16"/>
        </w:rPr>
      </w:pPr>
    </w:p>
    <w:p w14:paraId="64FD1B5F" w14:textId="6DB985B8" w:rsidR="006C6FE4" w:rsidRPr="006C6FE4" w:rsidRDefault="006C6FE4" w:rsidP="006C6FE4">
      <w:pPr>
        <w:pStyle w:val="NoSpacing"/>
        <w:ind w:left="180"/>
        <w:rPr>
          <w:rFonts w:asciiTheme="minorHAnsi" w:hAnsiTheme="minorHAnsi" w:cstheme="minorHAnsi"/>
          <w:sz w:val="24"/>
          <w:szCs w:val="24"/>
        </w:rPr>
      </w:pPr>
      <w:r w:rsidRPr="006C6FE4">
        <w:rPr>
          <w:rFonts w:asciiTheme="minorHAnsi" w:hAnsiTheme="minorHAnsi" w:cstheme="minorHAnsi"/>
          <w:sz w:val="24"/>
          <w:szCs w:val="24"/>
        </w:rPr>
        <w:t xml:space="preserve">Brothers and Sisters, </w:t>
      </w:r>
    </w:p>
    <w:p w14:paraId="5D10038C" w14:textId="77777777" w:rsidR="006C6FE4" w:rsidRPr="006C6FE4" w:rsidRDefault="006C6FE4" w:rsidP="006C6FE4">
      <w:pPr>
        <w:pStyle w:val="NoSpacing"/>
        <w:ind w:left="180"/>
        <w:rPr>
          <w:rFonts w:asciiTheme="minorHAnsi" w:hAnsiTheme="minorHAnsi" w:cstheme="minorHAnsi"/>
          <w:sz w:val="24"/>
          <w:szCs w:val="24"/>
        </w:rPr>
      </w:pPr>
    </w:p>
    <w:p w14:paraId="4A64EB40" w14:textId="77777777" w:rsidR="006C6FE4" w:rsidRPr="006C6FE4" w:rsidRDefault="006C6FE4" w:rsidP="006C6FE4">
      <w:pPr>
        <w:pStyle w:val="NoSpacing"/>
        <w:ind w:left="180"/>
        <w:rPr>
          <w:rFonts w:asciiTheme="minorHAnsi" w:hAnsiTheme="minorHAnsi" w:cstheme="minorHAnsi"/>
          <w:sz w:val="24"/>
          <w:szCs w:val="24"/>
        </w:rPr>
      </w:pPr>
      <w:r w:rsidRPr="006C6FE4">
        <w:rPr>
          <w:rFonts w:asciiTheme="minorHAnsi" w:hAnsiTheme="minorHAnsi" w:cstheme="minorHAnsi"/>
          <w:sz w:val="24"/>
          <w:szCs w:val="24"/>
        </w:rPr>
        <w:t xml:space="preserve">May the blessings of our Savior be with you all. </w:t>
      </w:r>
    </w:p>
    <w:p w14:paraId="1CA1C47A" w14:textId="77777777" w:rsidR="006C6FE4" w:rsidRPr="006C6FE4" w:rsidRDefault="006C6FE4" w:rsidP="006C6FE4">
      <w:pPr>
        <w:pStyle w:val="NoSpacing"/>
        <w:ind w:left="180"/>
        <w:rPr>
          <w:rFonts w:asciiTheme="minorHAnsi" w:hAnsiTheme="minorHAnsi" w:cstheme="minorHAnsi"/>
          <w:sz w:val="24"/>
          <w:szCs w:val="24"/>
        </w:rPr>
      </w:pPr>
    </w:p>
    <w:p w14:paraId="04FB4814" w14:textId="77777777" w:rsidR="006C6FE4" w:rsidRPr="006C6FE4" w:rsidRDefault="006C6FE4" w:rsidP="006C6FE4">
      <w:pPr>
        <w:pStyle w:val="NoSpacing"/>
        <w:ind w:left="180"/>
        <w:rPr>
          <w:rFonts w:asciiTheme="minorHAnsi" w:hAnsiTheme="minorHAnsi" w:cstheme="minorHAnsi"/>
          <w:sz w:val="24"/>
          <w:szCs w:val="24"/>
        </w:rPr>
      </w:pPr>
      <w:r w:rsidRPr="006C6FE4">
        <w:rPr>
          <w:rFonts w:asciiTheme="minorHAnsi" w:hAnsiTheme="minorHAnsi" w:cstheme="minorHAnsi"/>
          <w:sz w:val="24"/>
          <w:szCs w:val="24"/>
        </w:rPr>
        <w:t xml:space="preserve">I pray this letter finds you fellow servants throughout the PNW district in good health. </w:t>
      </w:r>
    </w:p>
    <w:p w14:paraId="3708CCE1" w14:textId="77777777" w:rsidR="006C6FE4" w:rsidRPr="006C6FE4" w:rsidRDefault="006C6FE4" w:rsidP="006C6FE4">
      <w:pPr>
        <w:pStyle w:val="NoSpacing"/>
        <w:ind w:left="180"/>
        <w:rPr>
          <w:rFonts w:asciiTheme="minorHAnsi" w:hAnsiTheme="minorHAnsi" w:cstheme="minorHAnsi"/>
          <w:sz w:val="24"/>
          <w:szCs w:val="24"/>
        </w:rPr>
      </w:pPr>
    </w:p>
    <w:p w14:paraId="67A8B49E" w14:textId="77777777" w:rsidR="006C6FE4" w:rsidRPr="006C6FE4" w:rsidRDefault="006C6FE4" w:rsidP="006C6FE4">
      <w:pPr>
        <w:pStyle w:val="NoSpacing"/>
        <w:ind w:left="180"/>
        <w:rPr>
          <w:rFonts w:asciiTheme="minorHAnsi" w:hAnsiTheme="minorHAnsi" w:cstheme="minorHAnsi"/>
          <w:sz w:val="24"/>
          <w:szCs w:val="24"/>
        </w:rPr>
      </w:pPr>
      <w:r w:rsidRPr="006C6FE4">
        <w:rPr>
          <w:rFonts w:asciiTheme="minorHAnsi" w:hAnsiTheme="minorHAnsi" w:cstheme="minorHAnsi"/>
          <w:sz w:val="24"/>
          <w:szCs w:val="24"/>
        </w:rPr>
        <w:t>I’m writing as your District Representative to the Synodical Council for which I am honored to serve. In early November the Synodical Council met at the Center for Mission and Ministry in Waukesha, Wisconsin.</w:t>
      </w:r>
    </w:p>
    <w:p w14:paraId="4E260C48" w14:textId="77777777" w:rsidR="006C6FE4" w:rsidRPr="006C6FE4" w:rsidRDefault="006C6FE4" w:rsidP="006C6FE4">
      <w:pPr>
        <w:pStyle w:val="NoSpacing"/>
        <w:ind w:left="180"/>
        <w:rPr>
          <w:rFonts w:asciiTheme="minorHAnsi" w:hAnsiTheme="minorHAnsi" w:cstheme="minorHAnsi"/>
          <w:sz w:val="24"/>
          <w:szCs w:val="24"/>
        </w:rPr>
      </w:pPr>
    </w:p>
    <w:p w14:paraId="24B1FBCD" w14:textId="77777777" w:rsidR="006C6FE4" w:rsidRPr="006C6FE4" w:rsidRDefault="006C6FE4" w:rsidP="006C6FE4">
      <w:pPr>
        <w:pStyle w:val="NoSpacing"/>
        <w:ind w:left="180"/>
        <w:rPr>
          <w:rFonts w:asciiTheme="minorHAnsi" w:hAnsiTheme="minorHAnsi" w:cstheme="minorHAnsi"/>
          <w:sz w:val="24"/>
          <w:szCs w:val="24"/>
        </w:rPr>
      </w:pPr>
      <w:r w:rsidRPr="006C6FE4">
        <w:rPr>
          <w:rFonts w:asciiTheme="minorHAnsi" w:hAnsiTheme="minorHAnsi" w:cstheme="minorHAnsi"/>
          <w:sz w:val="24"/>
          <w:szCs w:val="24"/>
        </w:rPr>
        <w:t xml:space="preserve">I realize that some of the information below could be redundant based on other District or Synod reports. Nonetheless, I wanted to personally share some of the highlights from our meetings. </w:t>
      </w:r>
    </w:p>
    <w:p w14:paraId="5B15B28D" w14:textId="77777777" w:rsidR="006C6FE4" w:rsidRPr="006C6FE4" w:rsidRDefault="006C6FE4" w:rsidP="006C6FE4">
      <w:pPr>
        <w:pStyle w:val="NoSpacing"/>
        <w:ind w:left="180"/>
        <w:rPr>
          <w:rFonts w:asciiTheme="minorHAnsi" w:hAnsiTheme="minorHAnsi" w:cstheme="minorHAnsi"/>
          <w:sz w:val="24"/>
          <w:szCs w:val="24"/>
        </w:rPr>
      </w:pPr>
    </w:p>
    <w:p w14:paraId="6A6FA536"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The Synod’s “100 missions in 10 years” initiative will kick-off in CY2023. The original concerns were finances and manpower. After analysis of available funding (Mission Opportunity Fund as well as additional gifts received and anticipated), finances are not expected to be a difficult issue. Manpower is a different story. “Larger classes at the seminary in the coming years should provide the additional three to four pastors per year for mission starts.”</w:t>
      </w:r>
    </w:p>
    <w:p w14:paraId="5821E839" w14:textId="77777777" w:rsidR="006C6FE4" w:rsidRPr="006C6FE4" w:rsidRDefault="006C6FE4" w:rsidP="006C6FE4">
      <w:pPr>
        <w:pStyle w:val="NoSpacing"/>
        <w:ind w:left="540"/>
        <w:rPr>
          <w:rFonts w:asciiTheme="minorHAnsi" w:hAnsiTheme="minorHAnsi" w:cstheme="minorHAnsi"/>
          <w:sz w:val="24"/>
          <w:szCs w:val="24"/>
        </w:rPr>
      </w:pPr>
    </w:p>
    <w:p w14:paraId="27D6CA38"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 xml:space="preserve">The Conference of Presidents (COP) received a proposal to change from a biennial to a triennial convention. Benefits include better cycle of events (synod convention, large synod events the next year, district events in the third year) as well as annual budgeting. The annual budgeting would be done by the Synodical Council based on approval of general parameters by the convention. After input from the SC, this matter remains with the COP to be discussed in the upcoming January meetings. A change to the Convention schedule would require an amendment to the Synod Constitution. The proposal would then be presented to the 2023 Synod Convention, subsequently discussed in the 2024 District </w:t>
      </w:r>
      <w:proofErr w:type="gramStart"/>
      <w:r w:rsidRPr="006C6FE4">
        <w:rPr>
          <w:rFonts w:asciiTheme="minorHAnsi" w:hAnsiTheme="minorHAnsi" w:cstheme="minorHAnsi"/>
          <w:sz w:val="24"/>
          <w:szCs w:val="24"/>
        </w:rPr>
        <w:t>Conventions</w:t>
      </w:r>
      <w:proofErr w:type="gramEnd"/>
      <w:r w:rsidRPr="006C6FE4">
        <w:rPr>
          <w:rFonts w:asciiTheme="minorHAnsi" w:hAnsiTheme="minorHAnsi" w:cstheme="minorHAnsi"/>
          <w:sz w:val="24"/>
          <w:szCs w:val="24"/>
        </w:rPr>
        <w:t xml:space="preserve"> and then finally voted on during the 2025 Synod Convention.</w:t>
      </w:r>
    </w:p>
    <w:p w14:paraId="76189551" w14:textId="77777777" w:rsidR="006C6FE4" w:rsidRPr="006C6FE4" w:rsidRDefault="006C6FE4" w:rsidP="006C6FE4">
      <w:pPr>
        <w:pStyle w:val="NoSpacing"/>
        <w:ind w:left="540"/>
        <w:rPr>
          <w:rFonts w:asciiTheme="minorHAnsi" w:hAnsiTheme="minorHAnsi" w:cstheme="minorHAnsi"/>
          <w:sz w:val="24"/>
          <w:szCs w:val="24"/>
        </w:rPr>
      </w:pPr>
    </w:p>
    <w:p w14:paraId="28252F80"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The Ministerial Education schools have stable enrollments, except for smaller enrollment at MLC. Schools are in solid financial shape, although MLC is looking to operate over the next two years with a deficit, thus using some of its reserves.</w:t>
      </w:r>
      <w:r w:rsidRPr="006C6FE4">
        <w:rPr>
          <w:rFonts w:asciiTheme="minorHAnsi" w:hAnsiTheme="minorHAnsi" w:cstheme="minorHAnsi"/>
          <w:sz w:val="24"/>
          <w:szCs w:val="24"/>
        </w:rPr>
        <w:br/>
      </w:r>
    </w:p>
    <w:p w14:paraId="359C0AB5"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 xml:space="preserve">WELS Lutheran Leadership Conference will take place January 16-18, 2023, in Chicago. Congregations are encouraged to send </w:t>
      </w:r>
      <w:proofErr w:type="gramStart"/>
      <w:r w:rsidRPr="006C6FE4">
        <w:rPr>
          <w:rFonts w:asciiTheme="minorHAnsi" w:hAnsiTheme="minorHAnsi" w:cstheme="minorHAnsi"/>
          <w:sz w:val="24"/>
          <w:szCs w:val="24"/>
        </w:rPr>
        <w:t>lay-persons</w:t>
      </w:r>
      <w:proofErr w:type="gramEnd"/>
      <w:r w:rsidRPr="006C6FE4">
        <w:rPr>
          <w:rFonts w:asciiTheme="minorHAnsi" w:hAnsiTheme="minorHAnsi" w:cstheme="minorHAnsi"/>
          <w:sz w:val="24"/>
          <w:szCs w:val="24"/>
        </w:rPr>
        <w:t>.</w:t>
      </w:r>
    </w:p>
    <w:p w14:paraId="3E5386FD" w14:textId="77777777" w:rsidR="006C6FE4" w:rsidRPr="006C6FE4" w:rsidRDefault="006C6FE4" w:rsidP="006C6FE4">
      <w:pPr>
        <w:pStyle w:val="NoSpacing"/>
        <w:ind w:left="540"/>
        <w:rPr>
          <w:rFonts w:asciiTheme="minorHAnsi" w:hAnsiTheme="minorHAnsi" w:cstheme="minorHAnsi"/>
          <w:sz w:val="24"/>
          <w:szCs w:val="24"/>
        </w:rPr>
      </w:pPr>
    </w:p>
    <w:p w14:paraId="256E6B75"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 xml:space="preserve">Financial Highlights: </w:t>
      </w:r>
      <w:r w:rsidRPr="006C6FE4">
        <w:rPr>
          <w:rFonts w:asciiTheme="minorHAnsi" w:hAnsiTheme="minorHAnsi" w:cstheme="minorHAnsi"/>
          <w:sz w:val="24"/>
          <w:szCs w:val="24"/>
        </w:rPr>
        <w:br/>
        <w:t xml:space="preserve">- FY22 - Record high actual of $23.09M </w:t>
      </w:r>
      <w:r w:rsidRPr="006C6FE4">
        <w:rPr>
          <w:rFonts w:asciiTheme="minorHAnsi" w:hAnsiTheme="minorHAnsi" w:cstheme="minorHAnsi"/>
          <w:sz w:val="24"/>
          <w:szCs w:val="24"/>
        </w:rPr>
        <w:br/>
        <w:t xml:space="preserve">- CMO support remains strong at $5.6 million for FQ1-2023 (4.3% better than FQ1-2022). </w:t>
      </w:r>
      <w:r w:rsidRPr="006C6FE4">
        <w:rPr>
          <w:rFonts w:asciiTheme="minorHAnsi" w:hAnsiTheme="minorHAnsi" w:cstheme="minorHAnsi"/>
          <w:sz w:val="24"/>
          <w:szCs w:val="24"/>
        </w:rPr>
        <w:br/>
        <w:t xml:space="preserve">- Financial Stabilization Fund expected to end the year @ ~$17.8M. </w:t>
      </w:r>
    </w:p>
    <w:p w14:paraId="181D2F4A" w14:textId="77777777" w:rsidR="006C6FE4" w:rsidRPr="006C6FE4" w:rsidRDefault="006C6FE4" w:rsidP="006C6FE4">
      <w:pPr>
        <w:pStyle w:val="NoSpacing"/>
        <w:ind w:left="540"/>
        <w:rPr>
          <w:rFonts w:asciiTheme="minorHAnsi" w:hAnsiTheme="minorHAnsi" w:cstheme="minorHAnsi"/>
          <w:sz w:val="24"/>
          <w:szCs w:val="24"/>
        </w:rPr>
      </w:pPr>
    </w:p>
    <w:p w14:paraId="32ABDDCF"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 xml:space="preserve">Biennium Budget Planning (FY24 and FY25): </w:t>
      </w:r>
      <w:r w:rsidRPr="006C6FE4">
        <w:rPr>
          <w:rFonts w:asciiTheme="minorHAnsi" w:hAnsiTheme="minorHAnsi" w:cstheme="minorHAnsi"/>
          <w:sz w:val="24"/>
          <w:szCs w:val="24"/>
        </w:rPr>
        <w:br/>
        <w:t xml:space="preserve">- Finance Committee is projecting ~23M each year of CMO contribution. </w:t>
      </w:r>
      <w:r w:rsidRPr="006C6FE4">
        <w:rPr>
          <w:rFonts w:asciiTheme="minorHAnsi" w:hAnsiTheme="minorHAnsi" w:cstheme="minorHAnsi"/>
          <w:sz w:val="24"/>
          <w:szCs w:val="24"/>
        </w:rPr>
        <w:br/>
        <w:t xml:space="preserve">- Expenses estimated to be a total of $88.2M for FY24 and $90.4M for FY25. </w:t>
      </w:r>
      <w:r w:rsidRPr="006C6FE4">
        <w:rPr>
          <w:rFonts w:asciiTheme="minorHAnsi" w:hAnsiTheme="minorHAnsi" w:cstheme="minorHAnsi"/>
          <w:sz w:val="24"/>
          <w:szCs w:val="24"/>
        </w:rPr>
        <w:br/>
        <w:t xml:space="preserve">- FY24 Funding - $32.8M Synod Support; $55.4M special funds, gifts, tuition. </w:t>
      </w:r>
      <w:r w:rsidRPr="006C6FE4">
        <w:rPr>
          <w:rFonts w:asciiTheme="minorHAnsi" w:hAnsiTheme="minorHAnsi" w:cstheme="minorHAnsi"/>
          <w:sz w:val="24"/>
          <w:szCs w:val="24"/>
        </w:rPr>
        <w:br/>
        <w:t xml:space="preserve">- FY25 Funding - $33.7M Synod Support; $56.7M special funds, gifts, tuition. </w:t>
      </w:r>
    </w:p>
    <w:p w14:paraId="06692352" w14:textId="77777777" w:rsidR="006C6FE4" w:rsidRPr="006C6FE4" w:rsidRDefault="006C6FE4" w:rsidP="006C6FE4">
      <w:pPr>
        <w:pStyle w:val="NoSpacing"/>
        <w:ind w:left="540"/>
        <w:rPr>
          <w:rFonts w:asciiTheme="minorHAnsi" w:hAnsiTheme="minorHAnsi" w:cstheme="minorHAnsi"/>
          <w:sz w:val="24"/>
          <w:szCs w:val="24"/>
        </w:rPr>
      </w:pPr>
    </w:p>
    <w:p w14:paraId="0A7CC175"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Benefits - Given the increasing claims experience and negative investment performance, the VEBA Commission approved an increase to the medical plan rates of 9.5% for 2023.</w:t>
      </w:r>
    </w:p>
    <w:p w14:paraId="6F164F9C" w14:textId="77777777" w:rsidR="006C6FE4" w:rsidRPr="006C6FE4" w:rsidRDefault="006C6FE4" w:rsidP="006C6FE4">
      <w:pPr>
        <w:pStyle w:val="NoSpacing"/>
        <w:ind w:left="540"/>
        <w:rPr>
          <w:rFonts w:asciiTheme="minorHAnsi" w:hAnsiTheme="minorHAnsi" w:cstheme="minorHAnsi"/>
          <w:sz w:val="24"/>
          <w:szCs w:val="24"/>
        </w:rPr>
      </w:pPr>
    </w:p>
    <w:p w14:paraId="45F91705" w14:textId="77777777" w:rsidR="006C6FE4" w:rsidRPr="006C6FE4" w:rsidRDefault="006C6FE4" w:rsidP="006C6FE4">
      <w:pPr>
        <w:pStyle w:val="NoSpacing"/>
        <w:widowControl/>
        <w:numPr>
          <w:ilvl w:val="0"/>
          <w:numId w:val="17"/>
        </w:numPr>
        <w:ind w:left="540"/>
        <w:rPr>
          <w:rFonts w:asciiTheme="minorHAnsi" w:hAnsiTheme="minorHAnsi" w:cstheme="minorHAnsi"/>
          <w:sz w:val="24"/>
          <w:szCs w:val="24"/>
        </w:rPr>
      </w:pPr>
      <w:r w:rsidRPr="006C6FE4">
        <w:rPr>
          <w:rFonts w:asciiTheme="minorHAnsi" w:hAnsiTheme="minorHAnsi" w:cstheme="minorHAnsi"/>
          <w:sz w:val="24"/>
          <w:szCs w:val="24"/>
        </w:rPr>
        <w:t xml:space="preserve">Christian Aid and Relief (CAR) - There is a Disaster Relief Task Force operating with the goal of rolling out the new plan for regional disaster teams by the end of 2023. </w:t>
      </w:r>
    </w:p>
    <w:p w14:paraId="7FF504B0" w14:textId="77777777" w:rsidR="006C6FE4" w:rsidRPr="006C6FE4" w:rsidRDefault="006C6FE4" w:rsidP="006C6FE4">
      <w:pPr>
        <w:pStyle w:val="NoSpacing"/>
        <w:ind w:left="180"/>
        <w:rPr>
          <w:rFonts w:asciiTheme="minorHAnsi" w:hAnsiTheme="minorHAnsi" w:cstheme="minorHAnsi"/>
          <w:sz w:val="24"/>
          <w:szCs w:val="24"/>
        </w:rPr>
      </w:pPr>
    </w:p>
    <w:p w14:paraId="75C1C706" w14:textId="77777777" w:rsidR="006C6FE4" w:rsidRPr="006C6FE4" w:rsidRDefault="006C6FE4" w:rsidP="006C6FE4">
      <w:pPr>
        <w:pStyle w:val="NoSpacing"/>
        <w:ind w:left="180"/>
        <w:rPr>
          <w:rFonts w:asciiTheme="minorHAnsi" w:hAnsiTheme="minorHAnsi" w:cstheme="minorHAnsi"/>
          <w:sz w:val="24"/>
          <w:szCs w:val="24"/>
        </w:rPr>
      </w:pPr>
      <w:r w:rsidRPr="006C6FE4">
        <w:rPr>
          <w:rFonts w:asciiTheme="minorHAnsi" w:hAnsiTheme="minorHAnsi" w:cstheme="minorHAnsi"/>
          <w:sz w:val="24"/>
          <w:szCs w:val="24"/>
        </w:rPr>
        <w:t xml:space="preserve">Thanks for your time and consideration to review this report. May God bless each of you as well as all ministry within our district not only this Christmas season but in 2023! </w:t>
      </w:r>
    </w:p>
    <w:p w14:paraId="25FD3162" w14:textId="77777777" w:rsidR="006C6FE4" w:rsidRPr="006C6FE4" w:rsidRDefault="006C6FE4" w:rsidP="006C6FE4">
      <w:pPr>
        <w:pStyle w:val="NoSpacing"/>
        <w:ind w:left="180"/>
        <w:rPr>
          <w:rFonts w:asciiTheme="minorHAnsi" w:hAnsiTheme="minorHAnsi" w:cstheme="minorHAnsi"/>
          <w:sz w:val="24"/>
          <w:szCs w:val="24"/>
        </w:rPr>
      </w:pPr>
    </w:p>
    <w:p w14:paraId="7D5C4E58" w14:textId="77777777" w:rsidR="006C6FE4" w:rsidRPr="0016547A" w:rsidRDefault="006C6FE4" w:rsidP="006C6FE4">
      <w:pPr>
        <w:pStyle w:val="NoSpacing"/>
        <w:ind w:left="180"/>
        <w:rPr>
          <w:rFonts w:asciiTheme="minorHAnsi" w:hAnsiTheme="minorHAnsi" w:cstheme="minorHAnsi"/>
          <w:i/>
          <w:iCs/>
          <w:sz w:val="24"/>
          <w:szCs w:val="24"/>
        </w:rPr>
      </w:pPr>
      <w:r w:rsidRPr="0016547A">
        <w:rPr>
          <w:rFonts w:asciiTheme="minorHAnsi" w:hAnsiTheme="minorHAnsi" w:cstheme="minorHAnsi"/>
          <w:i/>
          <w:iCs/>
          <w:sz w:val="24"/>
          <w:szCs w:val="24"/>
        </w:rPr>
        <w:t xml:space="preserve">In Christ, </w:t>
      </w:r>
    </w:p>
    <w:p w14:paraId="59368CB0" w14:textId="77777777" w:rsidR="006C6FE4" w:rsidRPr="0016547A" w:rsidRDefault="006C6FE4" w:rsidP="006C6FE4">
      <w:pPr>
        <w:pStyle w:val="NoSpacing"/>
        <w:ind w:left="180"/>
        <w:rPr>
          <w:rFonts w:asciiTheme="minorHAnsi" w:hAnsiTheme="minorHAnsi" w:cstheme="minorHAnsi"/>
          <w:i/>
          <w:iCs/>
          <w:sz w:val="24"/>
          <w:szCs w:val="24"/>
        </w:rPr>
      </w:pPr>
      <w:r w:rsidRPr="0016547A">
        <w:rPr>
          <w:rFonts w:asciiTheme="minorHAnsi" w:hAnsiTheme="minorHAnsi" w:cstheme="minorHAnsi"/>
          <w:i/>
          <w:iCs/>
          <w:sz w:val="24"/>
          <w:szCs w:val="24"/>
        </w:rPr>
        <w:t xml:space="preserve">Brent Masters, </w:t>
      </w:r>
    </w:p>
    <w:p w14:paraId="1CC02C8F" w14:textId="77777777" w:rsidR="006C6FE4" w:rsidRPr="006C6FE4" w:rsidRDefault="006C6FE4" w:rsidP="006C6FE4">
      <w:pPr>
        <w:pStyle w:val="NoSpacing"/>
        <w:ind w:left="180"/>
        <w:rPr>
          <w:rFonts w:asciiTheme="minorHAnsi" w:hAnsiTheme="minorHAnsi" w:cstheme="minorHAnsi"/>
          <w:sz w:val="24"/>
          <w:szCs w:val="24"/>
        </w:rPr>
      </w:pPr>
      <w:r w:rsidRPr="0016547A">
        <w:rPr>
          <w:rFonts w:asciiTheme="minorHAnsi" w:hAnsiTheme="minorHAnsi" w:cstheme="minorHAnsi"/>
          <w:i/>
          <w:iCs/>
          <w:sz w:val="24"/>
          <w:szCs w:val="24"/>
        </w:rPr>
        <w:t>PNW District Synodical Council Representative</w:t>
      </w:r>
    </w:p>
    <w:p w14:paraId="137A1DA7" w14:textId="77777777" w:rsidR="006C6FE4" w:rsidRPr="006C6FE4" w:rsidRDefault="00000000" w:rsidP="006C6FE4">
      <w:pPr>
        <w:pStyle w:val="NoSpacing"/>
        <w:ind w:left="180"/>
        <w:rPr>
          <w:rFonts w:asciiTheme="minorHAnsi" w:hAnsiTheme="minorHAnsi" w:cstheme="minorHAnsi"/>
          <w:sz w:val="24"/>
          <w:szCs w:val="24"/>
        </w:rPr>
      </w:pPr>
      <w:hyperlink r:id="rId22" w:history="1">
        <w:r w:rsidR="006C6FE4" w:rsidRPr="006C6FE4">
          <w:rPr>
            <w:rStyle w:val="Hyperlink"/>
            <w:rFonts w:asciiTheme="minorHAnsi" w:hAnsiTheme="minorHAnsi" w:cstheme="minorHAnsi"/>
            <w:sz w:val="24"/>
            <w:szCs w:val="24"/>
          </w:rPr>
          <w:t>mastersb678@gmail.com</w:t>
        </w:r>
      </w:hyperlink>
    </w:p>
    <w:p w14:paraId="4ED04FE2" w14:textId="469E0C7D" w:rsidR="006C6FE4" w:rsidRPr="006C6FE4" w:rsidRDefault="002C55AC" w:rsidP="006C6FE4">
      <w:pPr>
        <w:pStyle w:val="NoSpacing"/>
        <w:ind w:left="180"/>
        <w:rPr>
          <w:rFonts w:asciiTheme="minorHAnsi" w:hAnsiTheme="minorHAnsi" w:cstheme="minorHAnsi"/>
          <w:sz w:val="24"/>
          <w:szCs w:val="24"/>
        </w:rPr>
      </w:pPr>
      <w:r w:rsidRPr="00B233DE">
        <w:rPr>
          <w:rFonts w:cstheme="minorHAnsi"/>
          <w:noProof/>
          <w:sz w:val="24"/>
          <w:szCs w:val="24"/>
        </w:rPr>
        <w:drawing>
          <wp:anchor distT="0" distB="0" distL="114300" distR="114300" simplePos="0" relativeHeight="251667456" behindDoc="0" locked="0" layoutInCell="1" allowOverlap="1" wp14:anchorId="033C5C29" wp14:editId="603DE07D">
            <wp:simplePos x="0" y="0"/>
            <wp:positionH relativeFrom="margin">
              <wp:posOffset>320770</wp:posOffset>
            </wp:positionH>
            <wp:positionV relativeFrom="paragraph">
              <wp:posOffset>117312</wp:posOffset>
            </wp:positionV>
            <wp:extent cx="1378806" cy="469329"/>
            <wp:effectExtent l="0" t="0" r="0" b="698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8806" cy="469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E2EE3" w14:textId="4B563E3A" w:rsidR="008B7C35" w:rsidRPr="009F1C9D" w:rsidRDefault="008B7C35" w:rsidP="008D7252">
      <w:pPr>
        <w:tabs>
          <w:tab w:val="left" w:pos="10800"/>
        </w:tabs>
        <w:ind w:right="200"/>
        <w:rPr>
          <w:rFonts w:asciiTheme="minorHAnsi" w:eastAsiaTheme="minorEastAsia" w:hAnsiTheme="minorHAnsi" w:cstheme="minorBidi"/>
          <w:noProof/>
          <w:sz w:val="26"/>
          <w:szCs w:val="26"/>
        </w:rPr>
      </w:pPr>
    </w:p>
    <w:sectPr w:rsidR="008B7C35" w:rsidRPr="009F1C9D" w:rsidSect="00C117E7">
      <w:footerReference w:type="default" r:id="rId23"/>
      <w:pgSz w:w="12240" w:h="15840"/>
      <w:pgMar w:top="6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1E5E" w14:textId="77777777" w:rsidR="00947C76" w:rsidRDefault="00947C76" w:rsidP="00EE2F86">
      <w:r>
        <w:separator/>
      </w:r>
    </w:p>
  </w:endnote>
  <w:endnote w:type="continuationSeparator" w:id="0">
    <w:p w14:paraId="783AF315" w14:textId="77777777" w:rsidR="00947C76" w:rsidRDefault="00947C76" w:rsidP="00EE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E1B" w14:textId="2FDF4DE4" w:rsidR="00973B3D" w:rsidRPr="004E203F" w:rsidRDefault="00973B3D" w:rsidP="00973B3D">
    <w:pPr>
      <w:ind w:left="180" w:right="200"/>
      <w:jc w:val="center"/>
      <w:rPr>
        <w:rFonts w:asciiTheme="minorHAnsi" w:eastAsiaTheme="minorEastAsia" w:hAnsiTheme="minorHAnsi" w:cstheme="minorBidi"/>
        <w:b/>
        <w:bCs/>
        <w:i/>
        <w:iCs/>
        <w:noProof/>
        <w:sz w:val="24"/>
        <w:szCs w:val="24"/>
      </w:rPr>
    </w:pPr>
    <w:r w:rsidRPr="004E203F">
      <w:rPr>
        <w:rFonts w:asciiTheme="minorHAnsi" w:eastAsiaTheme="minorEastAsia" w:hAnsiTheme="minorHAnsi" w:cstheme="minorBidi"/>
        <w:b/>
        <w:bCs/>
        <w:i/>
        <w:iCs/>
        <w:noProof/>
        <w:sz w:val="24"/>
        <w:szCs w:val="24"/>
      </w:rPr>
      <w:t>† Bringing the Gospel of Jesus Christ to Alaska, British Columbia, Idaho, Oregon, and Washington †</w:t>
    </w:r>
  </w:p>
  <w:p w14:paraId="3FED0040" w14:textId="031AA2AC" w:rsidR="00973B3D" w:rsidRDefault="00973B3D">
    <w:pPr>
      <w:pStyle w:val="Footer"/>
    </w:pPr>
  </w:p>
  <w:p w14:paraId="7F6BC96A" w14:textId="77777777" w:rsidR="00973B3D" w:rsidRDefault="0097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6CFA" w14:textId="77777777" w:rsidR="00947C76" w:rsidRDefault="00947C76" w:rsidP="00EE2F86">
      <w:r>
        <w:separator/>
      </w:r>
    </w:p>
  </w:footnote>
  <w:footnote w:type="continuationSeparator" w:id="0">
    <w:p w14:paraId="03DC6CC8" w14:textId="77777777" w:rsidR="00947C76" w:rsidRDefault="00947C76" w:rsidP="00EE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96"/>
    <w:multiLevelType w:val="hybridMultilevel"/>
    <w:tmpl w:val="E320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1FC3"/>
    <w:multiLevelType w:val="hybridMultilevel"/>
    <w:tmpl w:val="55CA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40B7"/>
    <w:multiLevelType w:val="hybridMultilevel"/>
    <w:tmpl w:val="D4FC6438"/>
    <w:lvl w:ilvl="0" w:tplc="937EAE64">
      <w:start w:val="907"/>
      <w:numFmt w:val="bullet"/>
      <w:lvlText w:val=""/>
      <w:lvlJc w:val="left"/>
      <w:pPr>
        <w:ind w:left="3240" w:hanging="360"/>
      </w:pPr>
      <w:rPr>
        <w:rFonts w:ascii="Wingdings" w:eastAsia="Arial" w:hAnsi="Wingdings" w:cstheme="minorHAns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8EE12AA"/>
    <w:multiLevelType w:val="hybridMultilevel"/>
    <w:tmpl w:val="74F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9E3"/>
    <w:multiLevelType w:val="hybridMultilevel"/>
    <w:tmpl w:val="0C2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37867"/>
    <w:multiLevelType w:val="hybridMultilevel"/>
    <w:tmpl w:val="BE00786E"/>
    <w:lvl w:ilvl="0" w:tplc="C1DEF2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CC37ACD"/>
    <w:multiLevelType w:val="hybridMultilevel"/>
    <w:tmpl w:val="9A8C646E"/>
    <w:lvl w:ilvl="0" w:tplc="4C1E8780">
      <w:start w:val="907"/>
      <w:numFmt w:val="bullet"/>
      <w:lvlText w:val="-"/>
      <w:lvlJc w:val="left"/>
      <w:pPr>
        <w:ind w:left="540" w:hanging="360"/>
      </w:pPr>
      <w:rPr>
        <w:rFonts w:ascii="Calibri" w:eastAsia="Arial"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4C13A3"/>
    <w:multiLevelType w:val="hybridMultilevel"/>
    <w:tmpl w:val="FE0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81"/>
    <w:multiLevelType w:val="hybridMultilevel"/>
    <w:tmpl w:val="2BEA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4582E"/>
    <w:multiLevelType w:val="hybridMultilevel"/>
    <w:tmpl w:val="6118583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96F27C6"/>
    <w:multiLevelType w:val="hybridMultilevel"/>
    <w:tmpl w:val="06E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3F4C"/>
    <w:multiLevelType w:val="hybridMultilevel"/>
    <w:tmpl w:val="896EADAE"/>
    <w:lvl w:ilvl="0" w:tplc="5D2A7BD8">
      <w:numFmt w:val="bullet"/>
      <w:lvlText w:val=""/>
      <w:lvlJc w:val="left"/>
      <w:pPr>
        <w:ind w:left="720" w:hanging="360"/>
      </w:pPr>
      <w:rPr>
        <w:rFonts w:ascii="Wingdings" w:eastAsia="Arial"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43C6"/>
    <w:multiLevelType w:val="hybridMultilevel"/>
    <w:tmpl w:val="680A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62DF9"/>
    <w:multiLevelType w:val="hybridMultilevel"/>
    <w:tmpl w:val="F1BA021A"/>
    <w:lvl w:ilvl="0" w:tplc="75107362">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50AB69A1"/>
    <w:multiLevelType w:val="hybridMultilevel"/>
    <w:tmpl w:val="272ADB4E"/>
    <w:lvl w:ilvl="0" w:tplc="2A624610">
      <w:start w:val="2023"/>
      <w:numFmt w:val="bullet"/>
      <w:lvlText w:val="-"/>
      <w:lvlJc w:val="left"/>
      <w:pPr>
        <w:ind w:left="1260" w:hanging="360"/>
      </w:pPr>
      <w:rPr>
        <w:rFonts w:ascii="Calibri" w:eastAsia="Arial"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F415089"/>
    <w:multiLevelType w:val="hybridMultilevel"/>
    <w:tmpl w:val="BC0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766D"/>
    <w:multiLevelType w:val="hybridMultilevel"/>
    <w:tmpl w:val="02F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391447">
    <w:abstractNumId w:val="5"/>
  </w:num>
  <w:num w:numId="2" w16cid:durableId="1557160621">
    <w:abstractNumId w:val="13"/>
  </w:num>
  <w:num w:numId="3" w16cid:durableId="1556349518">
    <w:abstractNumId w:val="6"/>
  </w:num>
  <w:num w:numId="4" w16cid:durableId="1488939526">
    <w:abstractNumId w:val="2"/>
  </w:num>
  <w:num w:numId="5" w16cid:durableId="1815558250">
    <w:abstractNumId w:val="11"/>
  </w:num>
  <w:num w:numId="6" w16cid:durableId="1793329349">
    <w:abstractNumId w:val="7"/>
  </w:num>
  <w:num w:numId="7" w16cid:durableId="792134828">
    <w:abstractNumId w:val="15"/>
  </w:num>
  <w:num w:numId="8" w16cid:durableId="1721053846">
    <w:abstractNumId w:val="0"/>
  </w:num>
  <w:num w:numId="9" w16cid:durableId="1848865333">
    <w:abstractNumId w:val="8"/>
  </w:num>
  <w:num w:numId="10" w16cid:durableId="865026616">
    <w:abstractNumId w:val="10"/>
  </w:num>
  <w:num w:numId="11" w16cid:durableId="224605746">
    <w:abstractNumId w:val="4"/>
  </w:num>
  <w:num w:numId="12" w16cid:durableId="1599362884">
    <w:abstractNumId w:val="3"/>
  </w:num>
  <w:num w:numId="13" w16cid:durableId="336276905">
    <w:abstractNumId w:val="1"/>
  </w:num>
  <w:num w:numId="14" w16cid:durableId="1662542391">
    <w:abstractNumId w:val="12"/>
  </w:num>
  <w:num w:numId="15" w16cid:durableId="287010737">
    <w:abstractNumId w:val="9"/>
  </w:num>
  <w:num w:numId="16" w16cid:durableId="727189981">
    <w:abstractNumId w:val="14"/>
  </w:num>
  <w:num w:numId="17" w16cid:durableId="1206260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6E"/>
    <w:rsid w:val="00011A74"/>
    <w:rsid w:val="00025F92"/>
    <w:rsid w:val="00027FE9"/>
    <w:rsid w:val="00030499"/>
    <w:rsid w:val="00030C10"/>
    <w:rsid w:val="00030CB3"/>
    <w:rsid w:val="00031AA8"/>
    <w:rsid w:val="0003326A"/>
    <w:rsid w:val="000401FA"/>
    <w:rsid w:val="0004139C"/>
    <w:rsid w:val="000433A1"/>
    <w:rsid w:val="000502DB"/>
    <w:rsid w:val="00054B42"/>
    <w:rsid w:val="000732F5"/>
    <w:rsid w:val="0007689B"/>
    <w:rsid w:val="00077FA2"/>
    <w:rsid w:val="00082694"/>
    <w:rsid w:val="00086ECF"/>
    <w:rsid w:val="00090E93"/>
    <w:rsid w:val="00091F5B"/>
    <w:rsid w:val="00094463"/>
    <w:rsid w:val="000B40DF"/>
    <w:rsid w:val="000B7F90"/>
    <w:rsid w:val="000C07CC"/>
    <w:rsid w:val="000C4EF6"/>
    <w:rsid w:val="000D01C4"/>
    <w:rsid w:val="000D1189"/>
    <w:rsid w:val="000D6C1A"/>
    <w:rsid w:val="000E11B8"/>
    <w:rsid w:val="000E7553"/>
    <w:rsid w:val="000F1318"/>
    <w:rsid w:val="000F432B"/>
    <w:rsid w:val="000F5410"/>
    <w:rsid w:val="000F7027"/>
    <w:rsid w:val="0010281B"/>
    <w:rsid w:val="001056CA"/>
    <w:rsid w:val="001063A1"/>
    <w:rsid w:val="001210EB"/>
    <w:rsid w:val="00122B8C"/>
    <w:rsid w:val="00125906"/>
    <w:rsid w:val="00127554"/>
    <w:rsid w:val="00127E1F"/>
    <w:rsid w:val="00130F57"/>
    <w:rsid w:val="00135412"/>
    <w:rsid w:val="00136623"/>
    <w:rsid w:val="0013768F"/>
    <w:rsid w:val="001425BF"/>
    <w:rsid w:val="001447F3"/>
    <w:rsid w:val="001555E2"/>
    <w:rsid w:val="0016547A"/>
    <w:rsid w:val="001670A9"/>
    <w:rsid w:val="00170CAA"/>
    <w:rsid w:val="00177A77"/>
    <w:rsid w:val="00183E75"/>
    <w:rsid w:val="00185266"/>
    <w:rsid w:val="001862FE"/>
    <w:rsid w:val="00186F12"/>
    <w:rsid w:val="001925C0"/>
    <w:rsid w:val="001A4C76"/>
    <w:rsid w:val="001D1E5A"/>
    <w:rsid w:val="001D2A05"/>
    <w:rsid w:val="001D417B"/>
    <w:rsid w:val="001E37A1"/>
    <w:rsid w:val="001E47DC"/>
    <w:rsid w:val="001E5039"/>
    <w:rsid w:val="001F466D"/>
    <w:rsid w:val="001F467A"/>
    <w:rsid w:val="001F58D7"/>
    <w:rsid w:val="00202614"/>
    <w:rsid w:val="002064BB"/>
    <w:rsid w:val="00215AC8"/>
    <w:rsid w:val="00216A7F"/>
    <w:rsid w:val="00217547"/>
    <w:rsid w:val="002205BA"/>
    <w:rsid w:val="0022096C"/>
    <w:rsid w:val="00223994"/>
    <w:rsid w:val="0023554A"/>
    <w:rsid w:val="002371D2"/>
    <w:rsid w:val="00241EC9"/>
    <w:rsid w:val="00244D43"/>
    <w:rsid w:val="0024619E"/>
    <w:rsid w:val="00246405"/>
    <w:rsid w:val="00255D0B"/>
    <w:rsid w:val="00260640"/>
    <w:rsid w:val="002777C6"/>
    <w:rsid w:val="00295EA9"/>
    <w:rsid w:val="002A307B"/>
    <w:rsid w:val="002B2084"/>
    <w:rsid w:val="002B4A45"/>
    <w:rsid w:val="002B4A69"/>
    <w:rsid w:val="002C428A"/>
    <w:rsid w:val="002C55AC"/>
    <w:rsid w:val="002E69C2"/>
    <w:rsid w:val="003006E1"/>
    <w:rsid w:val="00306673"/>
    <w:rsid w:val="0030781E"/>
    <w:rsid w:val="00325938"/>
    <w:rsid w:val="00326F13"/>
    <w:rsid w:val="00331E4D"/>
    <w:rsid w:val="0033272D"/>
    <w:rsid w:val="0034044E"/>
    <w:rsid w:val="003406B7"/>
    <w:rsid w:val="003542B0"/>
    <w:rsid w:val="00357AED"/>
    <w:rsid w:val="003619F0"/>
    <w:rsid w:val="0036472E"/>
    <w:rsid w:val="003657D8"/>
    <w:rsid w:val="00373AD7"/>
    <w:rsid w:val="00386172"/>
    <w:rsid w:val="00386938"/>
    <w:rsid w:val="00387C31"/>
    <w:rsid w:val="00391BA9"/>
    <w:rsid w:val="0039567D"/>
    <w:rsid w:val="00397B0E"/>
    <w:rsid w:val="003A0FFB"/>
    <w:rsid w:val="003B21C4"/>
    <w:rsid w:val="003C1915"/>
    <w:rsid w:val="003C2222"/>
    <w:rsid w:val="003C396F"/>
    <w:rsid w:val="003D0CB6"/>
    <w:rsid w:val="003D2246"/>
    <w:rsid w:val="003D74BB"/>
    <w:rsid w:val="003E4CF8"/>
    <w:rsid w:val="003F5133"/>
    <w:rsid w:val="00403CE5"/>
    <w:rsid w:val="0041041D"/>
    <w:rsid w:val="004141E2"/>
    <w:rsid w:val="004224BD"/>
    <w:rsid w:val="00433A1F"/>
    <w:rsid w:val="004438F8"/>
    <w:rsid w:val="00461EE2"/>
    <w:rsid w:val="0046746E"/>
    <w:rsid w:val="00467881"/>
    <w:rsid w:val="00480720"/>
    <w:rsid w:val="00480835"/>
    <w:rsid w:val="004919E5"/>
    <w:rsid w:val="00497170"/>
    <w:rsid w:val="004A75BF"/>
    <w:rsid w:val="004B43E1"/>
    <w:rsid w:val="004C147C"/>
    <w:rsid w:val="004C3FA9"/>
    <w:rsid w:val="004D762E"/>
    <w:rsid w:val="004D7F4E"/>
    <w:rsid w:val="004E203F"/>
    <w:rsid w:val="004F2E1A"/>
    <w:rsid w:val="00501001"/>
    <w:rsid w:val="005054F1"/>
    <w:rsid w:val="00512A69"/>
    <w:rsid w:val="00512D3E"/>
    <w:rsid w:val="00514CBD"/>
    <w:rsid w:val="00520FDE"/>
    <w:rsid w:val="00522269"/>
    <w:rsid w:val="005264E5"/>
    <w:rsid w:val="0052710A"/>
    <w:rsid w:val="005273F5"/>
    <w:rsid w:val="00533CB0"/>
    <w:rsid w:val="00540E5C"/>
    <w:rsid w:val="00541CBC"/>
    <w:rsid w:val="0055270B"/>
    <w:rsid w:val="0055577F"/>
    <w:rsid w:val="005575CB"/>
    <w:rsid w:val="00567896"/>
    <w:rsid w:val="0057081A"/>
    <w:rsid w:val="00570D6B"/>
    <w:rsid w:val="005777DD"/>
    <w:rsid w:val="005804BF"/>
    <w:rsid w:val="00581462"/>
    <w:rsid w:val="00582AD5"/>
    <w:rsid w:val="0058446E"/>
    <w:rsid w:val="005A4911"/>
    <w:rsid w:val="005B4EE5"/>
    <w:rsid w:val="005B55A3"/>
    <w:rsid w:val="005B5D64"/>
    <w:rsid w:val="005B7774"/>
    <w:rsid w:val="005C3B5E"/>
    <w:rsid w:val="005C5721"/>
    <w:rsid w:val="005C5B77"/>
    <w:rsid w:val="005D4FDB"/>
    <w:rsid w:val="00610D6B"/>
    <w:rsid w:val="00611393"/>
    <w:rsid w:val="006135E4"/>
    <w:rsid w:val="00624E14"/>
    <w:rsid w:val="00632B77"/>
    <w:rsid w:val="00636370"/>
    <w:rsid w:val="00637981"/>
    <w:rsid w:val="00651BAF"/>
    <w:rsid w:val="00651CE6"/>
    <w:rsid w:val="0066335D"/>
    <w:rsid w:val="00677652"/>
    <w:rsid w:val="00680785"/>
    <w:rsid w:val="006824D2"/>
    <w:rsid w:val="00693D52"/>
    <w:rsid w:val="00695FB5"/>
    <w:rsid w:val="006A0A43"/>
    <w:rsid w:val="006A37A7"/>
    <w:rsid w:val="006A51A9"/>
    <w:rsid w:val="006A5A39"/>
    <w:rsid w:val="006B4A5E"/>
    <w:rsid w:val="006B6D45"/>
    <w:rsid w:val="006B782B"/>
    <w:rsid w:val="006C6FE4"/>
    <w:rsid w:val="006C7353"/>
    <w:rsid w:val="006E695F"/>
    <w:rsid w:val="006F29AD"/>
    <w:rsid w:val="007353CA"/>
    <w:rsid w:val="0075273F"/>
    <w:rsid w:val="00754586"/>
    <w:rsid w:val="007614B3"/>
    <w:rsid w:val="00765AD8"/>
    <w:rsid w:val="00773153"/>
    <w:rsid w:val="00775A6A"/>
    <w:rsid w:val="00776C94"/>
    <w:rsid w:val="00777D51"/>
    <w:rsid w:val="00781B5C"/>
    <w:rsid w:val="00783C4B"/>
    <w:rsid w:val="0078681C"/>
    <w:rsid w:val="00787946"/>
    <w:rsid w:val="00794F24"/>
    <w:rsid w:val="007958EE"/>
    <w:rsid w:val="007972B1"/>
    <w:rsid w:val="007A32EF"/>
    <w:rsid w:val="007C4E32"/>
    <w:rsid w:val="007D02C9"/>
    <w:rsid w:val="007D0E28"/>
    <w:rsid w:val="007D22EB"/>
    <w:rsid w:val="007D42A0"/>
    <w:rsid w:val="007D65F6"/>
    <w:rsid w:val="007E0AC9"/>
    <w:rsid w:val="007F2C19"/>
    <w:rsid w:val="00800387"/>
    <w:rsid w:val="008013B0"/>
    <w:rsid w:val="00815CF5"/>
    <w:rsid w:val="008223F8"/>
    <w:rsid w:val="00832693"/>
    <w:rsid w:val="00832D76"/>
    <w:rsid w:val="008408C1"/>
    <w:rsid w:val="008413EE"/>
    <w:rsid w:val="00843C8F"/>
    <w:rsid w:val="0085433D"/>
    <w:rsid w:val="00856290"/>
    <w:rsid w:val="00873851"/>
    <w:rsid w:val="0087546A"/>
    <w:rsid w:val="008762FC"/>
    <w:rsid w:val="008771D1"/>
    <w:rsid w:val="00884837"/>
    <w:rsid w:val="00887F01"/>
    <w:rsid w:val="00897881"/>
    <w:rsid w:val="008A0F05"/>
    <w:rsid w:val="008B102B"/>
    <w:rsid w:val="008B7C35"/>
    <w:rsid w:val="008D0707"/>
    <w:rsid w:val="008D52AE"/>
    <w:rsid w:val="008D6815"/>
    <w:rsid w:val="008D7252"/>
    <w:rsid w:val="008F181B"/>
    <w:rsid w:val="00901B9D"/>
    <w:rsid w:val="009030ED"/>
    <w:rsid w:val="00906C8A"/>
    <w:rsid w:val="00926588"/>
    <w:rsid w:val="00930200"/>
    <w:rsid w:val="00930433"/>
    <w:rsid w:val="00934766"/>
    <w:rsid w:val="00941475"/>
    <w:rsid w:val="009438AD"/>
    <w:rsid w:val="00946842"/>
    <w:rsid w:val="00947C76"/>
    <w:rsid w:val="009528EF"/>
    <w:rsid w:val="0095745C"/>
    <w:rsid w:val="009577F5"/>
    <w:rsid w:val="00960669"/>
    <w:rsid w:val="00962EE0"/>
    <w:rsid w:val="00964A72"/>
    <w:rsid w:val="00973B3D"/>
    <w:rsid w:val="0098633B"/>
    <w:rsid w:val="009937DB"/>
    <w:rsid w:val="0099662B"/>
    <w:rsid w:val="009A04CF"/>
    <w:rsid w:val="009A5977"/>
    <w:rsid w:val="009A7D36"/>
    <w:rsid w:val="009B4B56"/>
    <w:rsid w:val="009C4A2E"/>
    <w:rsid w:val="009D1BD9"/>
    <w:rsid w:val="009D3176"/>
    <w:rsid w:val="009E08E1"/>
    <w:rsid w:val="009E4440"/>
    <w:rsid w:val="009E5B1C"/>
    <w:rsid w:val="009F060C"/>
    <w:rsid w:val="009F072B"/>
    <w:rsid w:val="009F1672"/>
    <w:rsid w:val="009F1C9D"/>
    <w:rsid w:val="00A14A16"/>
    <w:rsid w:val="00A230D3"/>
    <w:rsid w:val="00A248E1"/>
    <w:rsid w:val="00A40706"/>
    <w:rsid w:val="00A41FF0"/>
    <w:rsid w:val="00A45E26"/>
    <w:rsid w:val="00A46399"/>
    <w:rsid w:val="00A51815"/>
    <w:rsid w:val="00A56DA3"/>
    <w:rsid w:val="00A57F84"/>
    <w:rsid w:val="00A649AC"/>
    <w:rsid w:val="00A651AE"/>
    <w:rsid w:val="00A943EC"/>
    <w:rsid w:val="00A978CA"/>
    <w:rsid w:val="00AA5E89"/>
    <w:rsid w:val="00AB15F9"/>
    <w:rsid w:val="00AB5C31"/>
    <w:rsid w:val="00AC2C58"/>
    <w:rsid w:val="00AD1ADA"/>
    <w:rsid w:val="00AD63C5"/>
    <w:rsid w:val="00AE4937"/>
    <w:rsid w:val="00AF5F67"/>
    <w:rsid w:val="00B01D67"/>
    <w:rsid w:val="00B04360"/>
    <w:rsid w:val="00B06777"/>
    <w:rsid w:val="00B12F9C"/>
    <w:rsid w:val="00B13556"/>
    <w:rsid w:val="00B233DE"/>
    <w:rsid w:val="00B23474"/>
    <w:rsid w:val="00B25A05"/>
    <w:rsid w:val="00B32569"/>
    <w:rsid w:val="00B37FFD"/>
    <w:rsid w:val="00B42929"/>
    <w:rsid w:val="00B513B6"/>
    <w:rsid w:val="00B60BB6"/>
    <w:rsid w:val="00B634AF"/>
    <w:rsid w:val="00B66E09"/>
    <w:rsid w:val="00B80000"/>
    <w:rsid w:val="00B921B0"/>
    <w:rsid w:val="00B96C72"/>
    <w:rsid w:val="00BA0B43"/>
    <w:rsid w:val="00BA1A27"/>
    <w:rsid w:val="00BA330F"/>
    <w:rsid w:val="00BA37B9"/>
    <w:rsid w:val="00BB69FE"/>
    <w:rsid w:val="00BB79D3"/>
    <w:rsid w:val="00BC2512"/>
    <w:rsid w:val="00BC4B81"/>
    <w:rsid w:val="00BD013A"/>
    <w:rsid w:val="00BD1372"/>
    <w:rsid w:val="00BD2F01"/>
    <w:rsid w:val="00BD5188"/>
    <w:rsid w:val="00BD5216"/>
    <w:rsid w:val="00BE1021"/>
    <w:rsid w:val="00BE312A"/>
    <w:rsid w:val="00BF0A36"/>
    <w:rsid w:val="00BF0B86"/>
    <w:rsid w:val="00BF4E70"/>
    <w:rsid w:val="00BF5C4B"/>
    <w:rsid w:val="00C03A9B"/>
    <w:rsid w:val="00C058AA"/>
    <w:rsid w:val="00C117E7"/>
    <w:rsid w:val="00C12396"/>
    <w:rsid w:val="00C15E2A"/>
    <w:rsid w:val="00C32D55"/>
    <w:rsid w:val="00C440DC"/>
    <w:rsid w:val="00C64FA2"/>
    <w:rsid w:val="00C7073E"/>
    <w:rsid w:val="00C709C4"/>
    <w:rsid w:val="00C7128C"/>
    <w:rsid w:val="00C733C5"/>
    <w:rsid w:val="00C873A4"/>
    <w:rsid w:val="00C90A48"/>
    <w:rsid w:val="00C90DC3"/>
    <w:rsid w:val="00C97EAB"/>
    <w:rsid w:val="00CA00BE"/>
    <w:rsid w:val="00CA556B"/>
    <w:rsid w:val="00CA5732"/>
    <w:rsid w:val="00CB1893"/>
    <w:rsid w:val="00CB390F"/>
    <w:rsid w:val="00CB472B"/>
    <w:rsid w:val="00CB7F2E"/>
    <w:rsid w:val="00CC4452"/>
    <w:rsid w:val="00CD15AD"/>
    <w:rsid w:val="00CD4DCE"/>
    <w:rsid w:val="00CE3A83"/>
    <w:rsid w:val="00CF3784"/>
    <w:rsid w:val="00D00398"/>
    <w:rsid w:val="00D10290"/>
    <w:rsid w:val="00D31CFC"/>
    <w:rsid w:val="00D5244F"/>
    <w:rsid w:val="00D5341B"/>
    <w:rsid w:val="00D55273"/>
    <w:rsid w:val="00D576E4"/>
    <w:rsid w:val="00D6081F"/>
    <w:rsid w:val="00D72127"/>
    <w:rsid w:val="00D749DF"/>
    <w:rsid w:val="00D80AC1"/>
    <w:rsid w:val="00D8523B"/>
    <w:rsid w:val="00D911D7"/>
    <w:rsid w:val="00D924D5"/>
    <w:rsid w:val="00D9447F"/>
    <w:rsid w:val="00D948F4"/>
    <w:rsid w:val="00DB378B"/>
    <w:rsid w:val="00DC1677"/>
    <w:rsid w:val="00DC50C5"/>
    <w:rsid w:val="00DD4B64"/>
    <w:rsid w:val="00DD65B0"/>
    <w:rsid w:val="00DD67A4"/>
    <w:rsid w:val="00DE00AF"/>
    <w:rsid w:val="00DE20F7"/>
    <w:rsid w:val="00DE3674"/>
    <w:rsid w:val="00DE6D37"/>
    <w:rsid w:val="00DF092C"/>
    <w:rsid w:val="00DF4841"/>
    <w:rsid w:val="00DF4BE6"/>
    <w:rsid w:val="00E03873"/>
    <w:rsid w:val="00E10B3F"/>
    <w:rsid w:val="00E114FB"/>
    <w:rsid w:val="00E14207"/>
    <w:rsid w:val="00E14401"/>
    <w:rsid w:val="00E1479F"/>
    <w:rsid w:val="00E15CA8"/>
    <w:rsid w:val="00E1642E"/>
    <w:rsid w:val="00E17B1C"/>
    <w:rsid w:val="00E20019"/>
    <w:rsid w:val="00E2450B"/>
    <w:rsid w:val="00E320E1"/>
    <w:rsid w:val="00E3507C"/>
    <w:rsid w:val="00E35253"/>
    <w:rsid w:val="00E36953"/>
    <w:rsid w:val="00E41542"/>
    <w:rsid w:val="00E42517"/>
    <w:rsid w:val="00E50FC0"/>
    <w:rsid w:val="00E5145B"/>
    <w:rsid w:val="00E63D7E"/>
    <w:rsid w:val="00E66CFA"/>
    <w:rsid w:val="00E66E77"/>
    <w:rsid w:val="00E70742"/>
    <w:rsid w:val="00E75657"/>
    <w:rsid w:val="00E76094"/>
    <w:rsid w:val="00E81CB5"/>
    <w:rsid w:val="00E90EAE"/>
    <w:rsid w:val="00EA0381"/>
    <w:rsid w:val="00EB1AD3"/>
    <w:rsid w:val="00EC705D"/>
    <w:rsid w:val="00ED5E88"/>
    <w:rsid w:val="00EE2F86"/>
    <w:rsid w:val="00EE36A7"/>
    <w:rsid w:val="00EF65FB"/>
    <w:rsid w:val="00F241C4"/>
    <w:rsid w:val="00F332EC"/>
    <w:rsid w:val="00F41ADB"/>
    <w:rsid w:val="00F41DC4"/>
    <w:rsid w:val="00F50000"/>
    <w:rsid w:val="00F5255C"/>
    <w:rsid w:val="00F60B46"/>
    <w:rsid w:val="00F712AF"/>
    <w:rsid w:val="00F740C1"/>
    <w:rsid w:val="00F750C7"/>
    <w:rsid w:val="00F83693"/>
    <w:rsid w:val="00F92BCB"/>
    <w:rsid w:val="00FA3838"/>
    <w:rsid w:val="00FB0D77"/>
    <w:rsid w:val="00FB141D"/>
    <w:rsid w:val="00FB1D70"/>
    <w:rsid w:val="00FB2CC1"/>
    <w:rsid w:val="00FB3897"/>
    <w:rsid w:val="00FB6EA4"/>
    <w:rsid w:val="00FB7155"/>
    <w:rsid w:val="00FC0DE3"/>
    <w:rsid w:val="00FC1550"/>
    <w:rsid w:val="00FC1B24"/>
    <w:rsid w:val="00FC291C"/>
    <w:rsid w:val="00FC328D"/>
    <w:rsid w:val="00FC779A"/>
    <w:rsid w:val="00FD3FCB"/>
    <w:rsid w:val="00FD41F9"/>
    <w:rsid w:val="00FE189B"/>
    <w:rsid w:val="00FE34B5"/>
    <w:rsid w:val="00FE5E3C"/>
    <w:rsid w:val="00FF1EAE"/>
    <w:rsid w:val="00FF2EA4"/>
    <w:rsid w:val="00FF43D6"/>
    <w:rsid w:val="00FF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19C7E"/>
  <w15:docId w15:val="{2A5BF6DB-3524-4BB8-9671-612555F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1"/>
      <w:szCs w:val="21"/>
    </w:rPr>
  </w:style>
  <w:style w:type="paragraph" w:styleId="Heading2">
    <w:name w:val="heading 2"/>
    <w:basedOn w:val="Normal"/>
    <w:uiPriority w:val="1"/>
    <w:qFormat/>
    <w:pPr>
      <w:ind w:left="256"/>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3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12A"/>
    <w:rPr>
      <w:rFonts w:ascii="Lucida Grande" w:eastAsia="Arial" w:hAnsi="Lucida Grande" w:cs="Lucida Grande"/>
      <w:sz w:val="18"/>
      <w:szCs w:val="18"/>
    </w:rPr>
  </w:style>
  <w:style w:type="character" w:styleId="Hyperlink">
    <w:name w:val="Hyperlink"/>
    <w:basedOn w:val="DefaultParagraphFont"/>
    <w:unhideWhenUsed/>
    <w:rsid w:val="00C7073E"/>
    <w:rPr>
      <w:color w:val="0000FF"/>
      <w:u w:val="single"/>
    </w:rPr>
  </w:style>
  <w:style w:type="paragraph" w:styleId="NoSpacing">
    <w:name w:val="No Spacing"/>
    <w:uiPriority w:val="1"/>
    <w:qFormat/>
    <w:rsid w:val="006C7353"/>
    <w:rPr>
      <w:rFonts w:ascii="Arial" w:eastAsia="Arial" w:hAnsi="Arial" w:cs="Arial"/>
    </w:rPr>
  </w:style>
  <w:style w:type="paragraph" w:styleId="Header">
    <w:name w:val="header"/>
    <w:basedOn w:val="Normal"/>
    <w:link w:val="HeaderChar"/>
    <w:uiPriority w:val="99"/>
    <w:unhideWhenUsed/>
    <w:rsid w:val="005A4911"/>
    <w:pPr>
      <w:widowControl/>
      <w:tabs>
        <w:tab w:val="center" w:pos="4320"/>
        <w:tab w:val="right" w:pos="8640"/>
      </w:tabs>
    </w:pPr>
    <w:rPr>
      <w:rFonts w:ascii="Cambria" w:eastAsia="Cambria" w:hAnsi="Cambria" w:cs="Times New Roman"/>
      <w:sz w:val="24"/>
      <w:szCs w:val="24"/>
    </w:rPr>
  </w:style>
  <w:style w:type="character" w:customStyle="1" w:styleId="HeaderChar">
    <w:name w:val="Header Char"/>
    <w:basedOn w:val="DefaultParagraphFont"/>
    <w:link w:val="Header"/>
    <w:uiPriority w:val="99"/>
    <w:rsid w:val="005A4911"/>
    <w:rPr>
      <w:rFonts w:ascii="Cambria" w:eastAsia="Cambria" w:hAnsi="Cambria" w:cs="Times New Roman"/>
      <w:sz w:val="24"/>
      <w:szCs w:val="24"/>
    </w:rPr>
  </w:style>
  <w:style w:type="character" w:customStyle="1" w:styleId="text">
    <w:name w:val="text"/>
    <w:basedOn w:val="DefaultParagraphFont"/>
    <w:rsid w:val="005A4911"/>
  </w:style>
  <w:style w:type="character" w:customStyle="1" w:styleId="UnresolvedMention1">
    <w:name w:val="Unresolved Mention1"/>
    <w:basedOn w:val="DefaultParagraphFont"/>
    <w:uiPriority w:val="99"/>
    <w:semiHidden/>
    <w:unhideWhenUsed/>
    <w:rsid w:val="00901B9D"/>
    <w:rPr>
      <w:color w:val="808080"/>
      <w:shd w:val="clear" w:color="auto" w:fill="E6E6E6"/>
    </w:rPr>
  </w:style>
  <w:style w:type="paragraph" w:customStyle="1" w:styleId="Default">
    <w:name w:val="Default"/>
    <w:rsid w:val="00246405"/>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3D74BB"/>
    <w:pPr>
      <w:widowControl/>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B3D"/>
    <w:pPr>
      <w:tabs>
        <w:tab w:val="center" w:pos="4680"/>
        <w:tab w:val="right" w:pos="9360"/>
      </w:tabs>
    </w:pPr>
  </w:style>
  <w:style w:type="character" w:customStyle="1" w:styleId="FooterChar">
    <w:name w:val="Footer Char"/>
    <w:basedOn w:val="DefaultParagraphFont"/>
    <w:link w:val="Footer"/>
    <w:uiPriority w:val="99"/>
    <w:rsid w:val="00973B3D"/>
    <w:rPr>
      <w:rFonts w:ascii="Arial" w:eastAsia="Arial" w:hAnsi="Arial" w:cs="Arial"/>
    </w:rPr>
  </w:style>
  <w:style w:type="table" w:styleId="TableGrid">
    <w:name w:val="Table Grid"/>
    <w:basedOn w:val="TableNormal"/>
    <w:uiPriority w:val="59"/>
    <w:rsid w:val="008B7C3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8B7C35"/>
    <w:pPr>
      <w:widowControl/>
      <w:spacing w:after="200" w:line="276" w:lineRule="auto"/>
      <w:ind w:left="360" w:hanging="36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978CA"/>
    <w:rPr>
      <w:color w:val="800080" w:themeColor="followedHyperlink"/>
      <w:u w:val="single"/>
    </w:rPr>
  </w:style>
  <w:style w:type="character" w:styleId="UnresolvedMention">
    <w:name w:val="Unresolved Mention"/>
    <w:basedOn w:val="DefaultParagraphFont"/>
    <w:uiPriority w:val="99"/>
    <w:semiHidden/>
    <w:unhideWhenUsed/>
    <w:rsid w:val="00223994"/>
    <w:rPr>
      <w:color w:val="605E5C"/>
      <w:shd w:val="clear" w:color="auto" w:fill="E1DFDD"/>
    </w:rPr>
  </w:style>
  <w:style w:type="paragraph" w:styleId="BlockText">
    <w:name w:val="Block Text"/>
    <w:basedOn w:val="Normal"/>
    <w:rsid w:val="00BA1A27"/>
    <w:pPr>
      <w:widowControl/>
      <w:tabs>
        <w:tab w:val="left" w:pos="1230"/>
      </w:tabs>
      <w:ind w:left="180" w:righ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8753">
      <w:bodyDiv w:val="1"/>
      <w:marLeft w:val="0"/>
      <w:marRight w:val="0"/>
      <w:marTop w:val="0"/>
      <w:marBottom w:val="0"/>
      <w:divBdr>
        <w:top w:val="none" w:sz="0" w:space="0" w:color="auto"/>
        <w:left w:val="none" w:sz="0" w:space="0" w:color="auto"/>
        <w:bottom w:val="none" w:sz="0" w:space="0" w:color="auto"/>
        <w:right w:val="none" w:sz="0" w:space="0" w:color="auto"/>
      </w:divBdr>
      <w:divsChild>
        <w:div w:id="266541954">
          <w:marLeft w:val="0"/>
          <w:marRight w:val="0"/>
          <w:marTop w:val="0"/>
          <w:marBottom w:val="0"/>
          <w:divBdr>
            <w:top w:val="none" w:sz="0" w:space="0" w:color="auto"/>
            <w:left w:val="none" w:sz="0" w:space="0" w:color="auto"/>
            <w:bottom w:val="none" w:sz="0" w:space="0" w:color="auto"/>
            <w:right w:val="none" w:sz="0" w:space="0" w:color="auto"/>
          </w:divBdr>
        </w:div>
        <w:div w:id="1732732056">
          <w:marLeft w:val="0"/>
          <w:marRight w:val="0"/>
          <w:marTop w:val="0"/>
          <w:marBottom w:val="0"/>
          <w:divBdr>
            <w:top w:val="none" w:sz="0" w:space="0" w:color="auto"/>
            <w:left w:val="none" w:sz="0" w:space="0" w:color="auto"/>
            <w:bottom w:val="none" w:sz="0" w:space="0" w:color="auto"/>
            <w:right w:val="none" w:sz="0" w:space="0" w:color="auto"/>
          </w:divBdr>
        </w:div>
      </w:divsChild>
    </w:div>
    <w:div w:id="1578782418">
      <w:bodyDiv w:val="1"/>
      <w:marLeft w:val="0"/>
      <w:marRight w:val="0"/>
      <w:marTop w:val="0"/>
      <w:marBottom w:val="0"/>
      <w:divBdr>
        <w:top w:val="none" w:sz="0" w:space="0" w:color="auto"/>
        <w:left w:val="none" w:sz="0" w:space="0" w:color="auto"/>
        <w:bottom w:val="none" w:sz="0" w:space="0" w:color="auto"/>
        <w:right w:val="none" w:sz="0" w:space="0" w:color="auto"/>
      </w:divBdr>
    </w:div>
    <w:div w:id="1608659422">
      <w:bodyDiv w:val="1"/>
      <w:marLeft w:val="0"/>
      <w:marRight w:val="0"/>
      <w:marTop w:val="0"/>
      <w:marBottom w:val="0"/>
      <w:divBdr>
        <w:top w:val="none" w:sz="0" w:space="0" w:color="auto"/>
        <w:left w:val="none" w:sz="0" w:space="0" w:color="auto"/>
        <w:bottom w:val="none" w:sz="0" w:space="0" w:color="auto"/>
        <w:right w:val="none" w:sz="0" w:space="0" w:color="auto"/>
      </w:divBdr>
    </w:div>
    <w:div w:id="1790737565">
      <w:bodyDiv w:val="1"/>
      <w:marLeft w:val="0"/>
      <w:marRight w:val="0"/>
      <w:marTop w:val="0"/>
      <w:marBottom w:val="0"/>
      <w:divBdr>
        <w:top w:val="none" w:sz="0" w:space="0" w:color="auto"/>
        <w:left w:val="none" w:sz="0" w:space="0" w:color="auto"/>
        <w:bottom w:val="none" w:sz="0" w:space="0" w:color="auto"/>
        <w:right w:val="none" w:sz="0" w:space="0" w:color="auto"/>
      </w:divBdr>
      <w:divsChild>
        <w:div w:id="1619483985">
          <w:marLeft w:val="0"/>
          <w:marRight w:val="0"/>
          <w:marTop w:val="0"/>
          <w:marBottom w:val="0"/>
          <w:divBdr>
            <w:top w:val="none" w:sz="0" w:space="0" w:color="auto"/>
            <w:left w:val="none" w:sz="0" w:space="0" w:color="auto"/>
            <w:bottom w:val="none" w:sz="0" w:space="0" w:color="auto"/>
            <w:right w:val="none" w:sz="0" w:space="0" w:color="auto"/>
          </w:divBdr>
        </w:div>
        <w:div w:id="214850509">
          <w:marLeft w:val="0"/>
          <w:marRight w:val="0"/>
          <w:marTop w:val="0"/>
          <w:marBottom w:val="0"/>
          <w:divBdr>
            <w:top w:val="none" w:sz="0" w:space="0" w:color="auto"/>
            <w:left w:val="none" w:sz="0" w:space="0" w:color="auto"/>
            <w:bottom w:val="none" w:sz="0" w:space="0" w:color="auto"/>
            <w:right w:val="none" w:sz="0" w:space="0" w:color="auto"/>
          </w:divBdr>
        </w:div>
      </w:divsChild>
    </w:div>
    <w:div w:id="208066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Called Workers</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Workers</dc:title>
  <dc:creator>John Steinbrenner</dc:creator>
  <cp:keywords>PNW District</cp:keywords>
  <cp:lastModifiedBy>Debbie Arstein</cp:lastModifiedBy>
  <cp:revision>16</cp:revision>
  <cp:lastPrinted>2016-05-26T00:33:00Z</cp:lastPrinted>
  <dcterms:created xsi:type="dcterms:W3CDTF">2022-12-19T19:15:00Z</dcterms:created>
  <dcterms:modified xsi:type="dcterms:W3CDTF">2022-12-21T05:42:00Z</dcterms:modified>
</cp:coreProperties>
</file>